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04"/>
      </w:tblGrid>
      <w:tr w:rsidR="00AA7DDC" w:rsidRPr="00E73682" w14:paraId="32470F9A" w14:textId="77777777" w:rsidTr="00AA7DDC">
        <w:tc>
          <w:tcPr>
            <w:tcW w:w="2836" w:type="dxa"/>
            <w:shd w:val="pct10" w:color="auto" w:fill="auto"/>
          </w:tcPr>
          <w:p w14:paraId="7DB22692" w14:textId="77777777" w:rsidR="00AA7DDC" w:rsidRPr="00E73682" w:rsidRDefault="00AA7DDC" w:rsidP="001F63D1">
            <w:pPr>
              <w:spacing w:before="120" w:after="120"/>
              <w:rPr>
                <w:rFonts w:ascii="Arial" w:hAnsi="Arial" w:cs="Arial"/>
                <w:b/>
              </w:rPr>
            </w:pPr>
            <w:r w:rsidRPr="00E73682">
              <w:rPr>
                <w:rFonts w:ascii="Arial" w:hAnsi="Arial" w:cs="Arial"/>
                <w:b/>
              </w:rPr>
              <w:t>Position Title</w:t>
            </w:r>
          </w:p>
        </w:tc>
        <w:tc>
          <w:tcPr>
            <w:tcW w:w="6804" w:type="dxa"/>
            <w:shd w:val="pct10" w:color="auto" w:fill="auto"/>
          </w:tcPr>
          <w:p w14:paraId="367E9C83" w14:textId="11543832" w:rsidR="00AA7DDC" w:rsidRPr="00E73682" w:rsidRDefault="00E5013B" w:rsidP="000E165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</w:t>
            </w:r>
            <w:r w:rsidR="00A30196">
              <w:rPr>
                <w:rFonts w:ascii="Arial" w:hAnsi="Arial" w:cs="Arial"/>
              </w:rPr>
              <w:t xml:space="preserve"> Librarian</w:t>
            </w:r>
          </w:p>
        </w:tc>
      </w:tr>
      <w:tr w:rsidR="00AA7DDC" w:rsidRPr="00E73682" w14:paraId="773D5057" w14:textId="77777777" w:rsidTr="00AA7DDC">
        <w:tc>
          <w:tcPr>
            <w:tcW w:w="2836" w:type="dxa"/>
          </w:tcPr>
          <w:p w14:paraId="6B2E61C2" w14:textId="77777777" w:rsidR="00AA7DDC" w:rsidRPr="00E73682" w:rsidRDefault="00AA7DDC" w:rsidP="001F63D1">
            <w:pPr>
              <w:spacing w:before="120" w:after="60"/>
              <w:rPr>
                <w:rFonts w:ascii="Arial" w:hAnsi="Arial" w:cs="Arial"/>
                <w:b/>
              </w:rPr>
            </w:pPr>
            <w:r w:rsidRPr="00E73682">
              <w:rPr>
                <w:rFonts w:ascii="Arial" w:hAnsi="Arial" w:cs="Arial"/>
                <w:b/>
              </w:rPr>
              <w:t>Award</w:t>
            </w:r>
          </w:p>
        </w:tc>
        <w:tc>
          <w:tcPr>
            <w:tcW w:w="6804" w:type="dxa"/>
          </w:tcPr>
          <w:p w14:paraId="6D692F02" w14:textId="77CCAD2F" w:rsidR="00AA7DDC" w:rsidRPr="00E73682" w:rsidRDefault="00AA7DDC" w:rsidP="00416EFE">
            <w:pPr>
              <w:spacing w:before="120" w:after="120"/>
              <w:rPr>
                <w:rFonts w:ascii="Arial" w:hAnsi="Arial" w:cs="Arial"/>
              </w:rPr>
            </w:pPr>
            <w:r w:rsidRPr="00E73682">
              <w:rPr>
                <w:rFonts w:ascii="Arial" w:hAnsi="Arial" w:cs="Arial"/>
              </w:rPr>
              <w:t>Local Government Industry Award 20</w:t>
            </w:r>
            <w:r w:rsidR="00416EFE" w:rsidRPr="00E73682">
              <w:rPr>
                <w:rFonts w:ascii="Arial" w:hAnsi="Arial" w:cs="Arial"/>
              </w:rPr>
              <w:t>2</w:t>
            </w:r>
            <w:r w:rsidRPr="00E73682">
              <w:rPr>
                <w:rFonts w:ascii="Arial" w:hAnsi="Arial" w:cs="Arial"/>
              </w:rPr>
              <w:t>0</w:t>
            </w:r>
            <w:r w:rsidR="000E1653" w:rsidRPr="00E73682">
              <w:rPr>
                <w:rFonts w:ascii="Arial" w:hAnsi="Arial" w:cs="Arial"/>
              </w:rPr>
              <w:t xml:space="preserve"> </w:t>
            </w:r>
          </w:p>
        </w:tc>
      </w:tr>
      <w:tr w:rsidR="00AA7DDC" w:rsidRPr="00E73682" w14:paraId="16C42AD6" w14:textId="77777777" w:rsidTr="00AA7DDC">
        <w:tc>
          <w:tcPr>
            <w:tcW w:w="2836" w:type="dxa"/>
          </w:tcPr>
          <w:p w14:paraId="06401A1D" w14:textId="77777777" w:rsidR="00AA7DDC" w:rsidRPr="00E73682" w:rsidRDefault="00AE5F38" w:rsidP="001F63D1">
            <w:pPr>
              <w:spacing w:before="120" w:after="60"/>
              <w:rPr>
                <w:rFonts w:ascii="Arial" w:hAnsi="Arial" w:cs="Arial"/>
                <w:b/>
              </w:rPr>
            </w:pPr>
            <w:r w:rsidRPr="00E73682">
              <w:rPr>
                <w:rFonts w:ascii="Arial" w:hAnsi="Arial" w:cs="Arial"/>
                <w:b/>
              </w:rPr>
              <w:t>Classification</w:t>
            </w:r>
          </w:p>
        </w:tc>
        <w:tc>
          <w:tcPr>
            <w:tcW w:w="6804" w:type="dxa"/>
          </w:tcPr>
          <w:p w14:paraId="64366B6D" w14:textId="68A9A432" w:rsidR="00453C01" w:rsidRPr="00E73682" w:rsidRDefault="002866E3" w:rsidP="002C121A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4439A">
              <w:rPr>
                <w:rFonts w:ascii="Arial" w:hAnsi="Arial" w:cs="Arial"/>
              </w:rPr>
              <w:t>/7</w:t>
            </w:r>
          </w:p>
        </w:tc>
      </w:tr>
      <w:tr w:rsidR="00AA7DDC" w:rsidRPr="00E73682" w14:paraId="7B93C0A2" w14:textId="77777777" w:rsidTr="00AA7DDC">
        <w:tc>
          <w:tcPr>
            <w:tcW w:w="2836" w:type="dxa"/>
          </w:tcPr>
          <w:p w14:paraId="7EAC1F57" w14:textId="77777777" w:rsidR="00AA7DDC" w:rsidRPr="00E73682" w:rsidRDefault="00AA7DDC" w:rsidP="001F63D1">
            <w:pPr>
              <w:spacing w:before="120" w:after="120"/>
              <w:rPr>
                <w:rFonts w:ascii="Arial" w:hAnsi="Arial" w:cs="Arial"/>
                <w:b/>
              </w:rPr>
            </w:pPr>
            <w:r w:rsidRPr="00E73682">
              <w:rPr>
                <w:rFonts w:ascii="Arial" w:hAnsi="Arial" w:cs="Arial"/>
                <w:b/>
              </w:rPr>
              <w:t>Directorate</w:t>
            </w:r>
          </w:p>
        </w:tc>
        <w:tc>
          <w:tcPr>
            <w:tcW w:w="6804" w:type="dxa"/>
          </w:tcPr>
          <w:p w14:paraId="2C3B5760" w14:textId="508E0341" w:rsidR="00AA7DDC" w:rsidRPr="00E73682" w:rsidRDefault="0094439A" w:rsidP="00453C01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Infrastructure &amp; Environment</w:t>
            </w:r>
          </w:p>
        </w:tc>
      </w:tr>
      <w:tr w:rsidR="00AA7DDC" w:rsidRPr="00E73682" w14:paraId="28A1AB8A" w14:textId="77777777" w:rsidTr="00AA7DDC">
        <w:tc>
          <w:tcPr>
            <w:tcW w:w="2836" w:type="dxa"/>
          </w:tcPr>
          <w:p w14:paraId="6E5200FB" w14:textId="77777777" w:rsidR="00AA7DDC" w:rsidRPr="00E73682" w:rsidRDefault="00AA7DDC" w:rsidP="001F63D1">
            <w:pPr>
              <w:spacing w:before="120" w:after="60"/>
              <w:rPr>
                <w:rFonts w:ascii="Arial" w:hAnsi="Arial" w:cs="Arial"/>
                <w:b/>
              </w:rPr>
            </w:pPr>
            <w:r w:rsidRPr="00E73682">
              <w:rPr>
                <w:rFonts w:ascii="Arial" w:hAnsi="Arial" w:cs="Arial"/>
                <w:b/>
              </w:rPr>
              <w:t>Section</w:t>
            </w:r>
          </w:p>
        </w:tc>
        <w:tc>
          <w:tcPr>
            <w:tcW w:w="6804" w:type="dxa"/>
          </w:tcPr>
          <w:p w14:paraId="5AFCA062" w14:textId="68323A2A" w:rsidR="00AA7DDC" w:rsidRPr="00E73682" w:rsidRDefault="0094439A" w:rsidP="001F63D1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Library and Local History Centre</w:t>
            </w:r>
          </w:p>
        </w:tc>
      </w:tr>
      <w:tr w:rsidR="00AA7DDC" w:rsidRPr="00E73682" w14:paraId="0FB3A949" w14:textId="77777777" w:rsidTr="00AA7DDC">
        <w:tc>
          <w:tcPr>
            <w:tcW w:w="2836" w:type="dxa"/>
          </w:tcPr>
          <w:p w14:paraId="5D3EA21A" w14:textId="77777777" w:rsidR="00AA7DDC" w:rsidRPr="00E73682" w:rsidRDefault="00AA7DDC" w:rsidP="00146942">
            <w:pPr>
              <w:spacing w:before="120" w:after="0"/>
              <w:rPr>
                <w:rFonts w:ascii="Arial" w:hAnsi="Arial" w:cs="Arial"/>
                <w:b/>
              </w:rPr>
            </w:pPr>
            <w:r w:rsidRPr="00E73682">
              <w:rPr>
                <w:rFonts w:ascii="Arial" w:hAnsi="Arial" w:cs="Arial"/>
                <w:b/>
              </w:rPr>
              <w:t>Responsible to</w:t>
            </w:r>
          </w:p>
          <w:p w14:paraId="46DD9889" w14:textId="77777777" w:rsidR="00AA7DDC" w:rsidRPr="00E73682" w:rsidRDefault="00AA7DDC" w:rsidP="001F63D1">
            <w:pPr>
              <w:spacing w:after="120"/>
              <w:rPr>
                <w:rFonts w:ascii="Arial" w:hAnsi="Arial" w:cs="Arial"/>
              </w:rPr>
            </w:pPr>
            <w:r w:rsidRPr="00E73682">
              <w:rPr>
                <w:rFonts w:ascii="Arial" w:hAnsi="Arial" w:cs="Arial"/>
              </w:rPr>
              <w:t>(Immediate Supervisor)</w:t>
            </w:r>
          </w:p>
        </w:tc>
        <w:tc>
          <w:tcPr>
            <w:tcW w:w="6804" w:type="dxa"/>
          </w:tcPr>
          <w:p w14:paraId="3E31987C" w14:textId="4FF32863" w:rsidR="00AA7DDC" w:rsidRPr="00E73682" w:rsidRDefault="0094439A" w:rsidP="00453C0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Branch Librarian</w:t>
            </w:r>
          </w:p>
        </w:tc>
      </w:tr>
      <w:tr w:rsidR="00AA7DDC" w:rsidRPr="00E73682" w14:paraId="2422AEB4" w14:textId="77777777" w:rsidTr="00AA7DDC">
        <w:tc>
          <w:tcPr>
            <w:tcW w:w="2836" w:type="dxa"/>
          </w:tcPr>
          <w:p w14:paraId="7A721FFF" w14:textId="77777777" w:rsidR="00AA7DDC" w:rsidRPr="00E73682" w:rsidRDefault="00AA7DDC" w:rsidP="00453C01">
            <w:pPr>
              <w:spacing w:before="120" w:after="0"/>
              <w:rPr>
                <w:rFonts w:ascii="Arial" w:hAnsi="Arial" w:cs="Arial"/>
                <w:b/>
              </w:rPr>
            </w:pPr>
            <w:r w:rsidRPr="00E73682">
              <w:rPr>
                <w:rFonts w:ascii="Arial" w:hAnsi="Arial" w:cs="Arial"/>
                <w:b/>
              </w:rPr>
              <w:t>Positions under</w:t>
            </w:r>
          </w:p>
          <w:p w14:paraId="0742689C" w14:textId="77777777" w:rsidR="00AA7DDC" w:rsidRPr="00E73682" w:rsidRDefault="00AA7DDC" w:rsidP="001F63D1">
            <w:pPr>
              <w:rPr>
                <w:rFonts w:ascii="Arial" w:hAnsi="Arial" w:cs="Arial"/>
                <w:b/>
              </w:rPr>
            </w:pPr>
            <w:r w:rsidRPr="00E73682">
              <w:rPr>
                <w:rFonts w:ascii="Arial" w:hAnsi="Arial" w:cs="Arial"/>
                <w:b/>
              </w:rPr>
              <w:t>Direct Supervision</w:t>
            </w:r>
          </w:p>
        </w:tc>
        <w:tc>
          <w:tcPr>
            <w:tcW w:w="6804" w:type="dxa"/>
          </w:tcPr>
          <w:p w14:paraId="19B3DC9A" w14:textId="2E23A9EC" w:rsidR="00B96FCA" w:rsidRPr="00E73682" w:rsidRDefault="00B96FCA" w:rsidP="00AD5B84">
            <w:pPr>
              <w:spacing w:before="120" w:after="0"/>
              <w:rPr>
                <w:rFonts w:ascii="Arial" w:hAnsi="Arial" w:cs="Arial"/>
              </w:rPr>
            </w:pPr>
          </w:p>
        </w:tc>
      </w:tr>
      <w:tr w:rsidR="00AA7DDC" w:rsidRPr="00E73682" w14:paraId="38C43DA0" w14:textId="77777777" w:rsidTr="00AA7DDC">
        <w:tc>
          <w:tcPr>
            <w:tcW w:w="2836" w:type="dxa"/>
          </w:tcPr>
          <w:p w14:paraId="6194F00D" w14:textId="77777777" w:rsidR="00AA7DDC" w:rsidRPr="00E73682" w:rsidRDefault="00AA7DDC" w:rsidP="00453C01">
            <w:pPr>
              <w:spacing w:before="120" w:after="0"/>
              <w:rPr>
                <w:rFonts w:ascii="Arial" w:hAnsi="Arial" w:cs="Arial"/>
                <w:b/>
              </w:rPr>
            </w:pPr>
            <w:r w:rsidRPr="00E73682">
              <w:rPr>
                <w:rFonts w:ascii="Arial" w:hAnsi="Arial" w:cs="Arial"/>
                <w:b/>
              </w:rPr>
              <w:t>Positions under</w:t>
            </w:r>
          </w:p>
          <w:p w14:paraId="29CA1990" w14:textId="77777777" w:rsidR="00AA7DDC" w:rsidRPr="00E73682" w:rsidRDefault="00AA7DDC" w:rsidP="001F63D1">
            <w:pPr>
              <w:rPr>
                <w:rFonts w:ascii="Arial" w:hAnsi="Arial" w:cs="Arial"/>
                <w:b/>
              </w:rPr>
            </w:pPr>
            <w:r w:rsidRPr="00E73682">
              <w:rPr>
                <w:rFonts w:ascii="Arial" w:hAnsi="Arial" w:cs="Arial"/>
                <w:b/>
              </w:rPr>
              <w:t>Indirect Supervision</w:t>
            </w:r>
          </w:p>
        </w:tc>
        <w:tc>
          <w:tcPr>
            <w:tcW w:w="6804" w:type="dxa"/>
          </w:tcPr>
          <w:p w14:paraId="49435FEF" w14:textId="7091FED1" w:rsidR="009A0845" w:rsidRPr="00E73682" w:rsidRDefault="002F5D25" w:rsidP="009A0845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Officer</w:t>
            </w:r>
            <w:r>
              <w:rPr>
                <w:rFonts w:ascii="Arial" w:hAnsi="Arial" w:cs="Arial"/>
              </w:rPr>
              <w:br/>
            </w:r>
            <w:r w:rsidR="00596707">
              <w:rPr>
                <w:rFonts w:ascii="Arial" w:hAnsi="Arial" w:cs="Arial"/>
              </w:rPr>
              <w:t>Library Technician</w:t>
            </w:r>
            <w:r w:rsidR="00596707">
              <w:rPr>
                <w:rFonts w:ascii="Arial" w:hAnsi="Arial" w:cs="Arial"/>
              </w:rPr>
              <w:br/>
            </w:r>
            <w:r w:rsidR="00B61398">
              <w:rPr>
                <w:rFonts w:ascii="Arial" w:hAnsi="Arial" w:cs="Arial"/>
              </w:rPr>
              <w:t>Library Officers</w:t>
            </w:r>
            <w:r w:rsidR="009A0845">
              <w:rPr>
                <w:rFonts w:ascii="Arial" w:hAnsi="Arial" w:cs="Arial"/>
              </w:rPr>
              <w:br/>
              <w:t>Library Support</w:t>
            </w:r>
            <w:r w:rsidR="00596707">
              <w:rPr>
                <w:rFonts w:ascii="Arial" w:hAnsi="Arial" w:cs="Arial"/>
              </w:rPr>
              <w:br/>
              <w:t>Library Assistant</w:t>
            </w:r>
          </w:p>
        </w:tc>
      </w:tr>
      <w:tr w:rsidR="00890BF2" w:rsidRPr="00E73682" w14:paraId="07018437" w14:textId="77777777" w:rsidTr="00AA7DDC">
        <w:tc>
          <w:tcPr>
            <w:tcW w:w="2836" w:type="dxa"/>
          </w:tcPr>
          <w:p w14:paraId="7BB9C554" w14:textId="6039DA97" w:rsidR="00890BF2" w:rsidRPr="00E73682" w:rsidRDefault="00890BF2" w:rsidP="00453C01">
            <w:pPr>
              <w:spacing w:before="120" w:after="0"/>
              <w:rPr>
                <w:rFonts w:ascii="Arial" w:hAnsi="Arial" w:cs="Arial"/>
                <w:b/>
              </w:rPr>
            </w:pPr>
            <w:r w:rsidRPr="00E73682">
              <w:rPr>
                <w:rFonts w:ascii="Arial" w:hAnsi="Arial" w:cs="Arial"/>
                <w:b/>
              </w:rPr>
              <w:t>Date last reviewed</w:t>
            </w:r>
          </w:p>
        </w:tc>
        <w:tc>
          <w:tcPr>
            <w:tcW w:w="6804" w:type="dxa"/>
          </w:tcPr>
          <w:p w14:paraId="20D42E50" w14:textId="19D15402" w:rsidR="00890BF2" w:rsidRPr="00E73682" w:rsidRDefault="00103282" w:rsidP="000E1653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2009</w:t>
            </w:r>
          </w:p>
        </w:tc>
      </w:tr>
    </w:tbl>
    <w:p w14:paraId="3D403C4C" w14:textId="77777777" w:rsidR="00416EFE" w:rsidRPr="00E73682" w:rsidRDefault="00416EFE" w:rsidP="00416EFE">
      <w:pPr>
        <w:tabs>
          <w:tab w:val="left" w:pos="5954"/>
        </w:tabs>
        <w:ind w:right="-143"/>
        <w:jc w:val="both"/>
        <w:rPr>
          <w:rFonts w:ascii="Arial" w:hAnsi="Arial" w:cs="Arial"/>
        </w:rPr>
      </w:pPr>
    </w:p>
    <w:p w14:paraId="7ADA7AB8" w14:textId="77777777" w:rsidR="002C37CA" w:rsidRDefault="00E769D0" w:rsidP="00F267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Delivering high quality customer and reference services that are supported by efficient and sustainable work practices. </w:t>
      </w:r>
    </w:p>
    <w:p w14:paraId="61FF040F" w14:textId="34D56D9A" w:rsidR="00F26721" w:rsidRPr="00E73682" w:rsidRDefault="00F26721" w:rsidP="00F26721">
      <w:pPr>
        <w:rPr>
          <w:rFonts w:ascii="Arial" w:hAnsi="Arial" w:cs="Arial"/>
          <w:b/>
          <w:color w:val="006666"/>
        </w:rPr>
      </w:pPr>
      <w:r w:rsidRPr="00E73682">
        <w:rPr>
          <w:rFonts w:ascii="Arial" w:hAnsi="Arial" w:cs="Arial"/>
          <w:b/>
          <w:color w:val="006666"/>
        </w:rPr>
        <w:t>VINCENT’S ORGANISATIONAL VALUES</w:t>
      </w:r>
    </w:p>
    <w:p w14:paraId="0F4BAB1D" w14:textId="77777777" w:rsidR="00F26721" w:rsidRPr="00E73682" w:rsidRDefault="00F26721" w:rsidP="00F26721">
      <w:pPr>
        <w:rPr>
          <w:rFonts w:ascii="Arial" w:hAnsi="Arial" w:cs="Arial"/>
        </w:rPr>
      </w:pPr>
      <w:r w:rsidRPr="00E73682">
        <w:rPr>
          <w:rFonts w:ascii="Arial" w:hAnsi="Arial" w:cs="Arial"/>
        </w:rPr>
        <w:t>All employees are expected to work within City of Vincent values and display the following behaviours:</w:t>
      </w:r>
    </w:p>
    <w:p w14:paraId="0F142D40" w14:textId="77777777" w:rsidR="00416EFE" w:rsidRPr="00E73682" w:rsidRDefault="00416EFE" w:rsidP="00416EFE">
      <w:pPr>
        <w:jc w:val="both"/>
        <w:rPr>
          <w:rFonts w:ascii="Arial" w:hAnsi="Arial" w:cs="Arial"/>
          <w:b/>
        </w:rPr>
      </w:pPr>
      <w:r w:rsidRPr="00E73682">
        <w:rPr>
          <w:rFonts w:ascii="Arial" w:hAnsi="Arial" w:cs="Arial"/>
          <w:b/>
        </w:rPr>
        <w:t xml:space="preserve">Engaging:  </w:t>
      </w:r>
      <w:r w:rsidRPr="00E73682">
        <w:rPr>
          <w:rFonts w:ascii="Arial" w:hAnsi="Arial" w:cs="Arial"/>
        </w:rPr>
        <w:t>Listening, understanding and communicating is the key to our success.</w:t>
      </w:r>
    </w:p>
    <w:p w14:paraId="14189CC3" w14:textId="77777777" w:rsidR="00416EFE" w:rsidRPr="00E73682" w:rsidRDefault="00416EFE" w:rsidP="00416EFE">
      <w:pPr>
        <w:jc w:val="both"/>
        <w:rPr>
          <w:rFonts w:ascii="Arial" w:hAnsi="Arial" w:cs="Arial"/>
          <w:b/>
        </w:rPr>
      </w:pPr>
      <w:r w:rsidRPr="00E73682">
        <w:rPr>
          <w:rFonts w:ascii="Arial" w:hAnsi="Arial" w:cs="Arial"/>
          <w:b/>
        </w:rPr>
        <w:t xml:space="preserve">Accountable:  </w:t>
      </w:r>
      <w:r w:rsidRPr="00E73682">
        <w:rPr>
          <w:rFonts w:ascii="Arial" w:hAnsi="Arial" w:cs="Arial"/>
        </w:rPr>
        <w:t>We work openly and transparently to earn our community’s trust.</w:t>
      </w:r>
    </w:p>
    <w:p w14:paraId="0F429446" w14:textId="77777777" w:rsidR="00416EFE" w:rsidRPr="00E73682" w:rsidRDefault="00416EFE" w:rsidP="00416EFE">
      <w:pPr>
        <w:jc w:val="both"/>
        <w:rPr>
          <w:rFonts w:ascii="Arial" w:hAnsi="Arial" w:cs="Arial"/>
          <w:b/>
        </w:rPr>
      </w:pPr>
      <w:r w:rsidRPr="00E73682">
        <w:rPr>
          <w:rFonts w:ascii="Arial" w:hAnsi="Arial" w:cs="Arial"/>
          <w:b/>
        </w:rPr>
        <w:t xml:space="preserve">Making A Difference:  </w:t>
      </w:r>
      <w:r w:rsidRPr="00E73682">
        <w:rPr>
          <w:rFonts w:ascii="Arial" w:hAnsi="Arial" w:cs="Arial"/>
        </w:rPr>
        <w:t>Our work improves our community and the lives of our residents.</w:t>
      </w:r>
    </w:p>
    <w:p w14:paraId="234185BB" w14:textId="1E15C2BD" w:rsidR="00416EFE" w:rsidRPr="00E73682" w:rsidRDefault="00416EFE">
      <w:pPr>
        <w:rPr>
          <w:rFonts w:ascii="Arial" w:hAnsi="Arial" w:cs="Arial"/>
          <w:b/>
          <w:color w:val="008080"/>
        </w:rPr>
      </w:pPr>
      <w:r w:rsidRPr="00E73682">
        <w:rPr>
          <w:rFonts w:ascii="Arial" w:hAnsi="Arial" w:cs="Arial"/>
          <w:b/>
          <w:color w:val="008080"/>
        </w:rPr>
        <w:br w:type="page"/>
      </w:r>
    </w:p>
    <w:p w14:paraId="23B41247" w14:textId="77777777" w:rsidR="00AA7DDC" w:rsidRPr="00E73682" w:rsidRDefault="00AA7DDC" w:rsidP="00413DA3">
      <w:pPr>
        <w:pStyle w:val="Heading1"/>
        <w:spacing w:after="240"/>
        <w:jc w:val="both"/>
        <w:rPr>
          <w:rFonts w:ascii="Arial" w:hAnsi="Arial" w:cs="Arial"/>
          <w:i w:val="0"/>
          <w:color w:val="006666"/>
          <w:sz w:val="22"/>
          <w:szCs w:val="22"/>
        </w:rPr>
      </w:pPr>
      <w:r w:rsidRPr="00E73682">
        <w:rPr>
          <w:rFonts w:ascii="Arial" w:hAnsi="Arial" w:cs="Arial"/>
          <w:i w:val="0"/>
          <w:color w:val="006666"/>
          <w:sz w:val="22"/>
          <w:szCs w:val="22"/>
        </w:rPr>
        <w:lastRenderedPageBreak/>
        <w:t>OVERALL OBJECTIVE OF THE POSITION:</w:t>
      </w:r>
    </w:p>
    <w:p w14:paraId="0BAB5CF2" w14:textId="2A8CB62D" w:rsidR="006E6BF0" w:rsidRPr="004249B2" w:rsidRDefault="009A509D" w:rsidP="004249B2">
      <w:pPr>
        <w:tabs>
          <w:tab w:val="left" w:pos="5954"/>
        </w:tabs>
        <w:ind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E5013B">
        <w:rPr>
          <w:rFonts w:ascii="Arial" w:hAnsi="Arial" w:cs="Arial"/>
          <w:sz w:val="20"/>
          <w:szCs w:val="20"/>
        </w:rPr>
        <w:t>Youth</w:t>
      </w:r>
      <w:r>
        <w:rPr>
          <w:rFonts w:ascii="Arial" w:hAnsi="Arial" w:cs="Arial"/>
          <w:sz w:val="20"/>
          <w:szCs w:val="20"/>
        </w:rPr>
        <w:t xml:space="preserve"> Librarian</w:t>
      </w:r>
      <w:r w:rsidR="009A776D">
        <w:rPr>
          <w:rFonts w:ascii="Arial" w:hAnsi="Arial" w:cs="Arial"/>
          <w:sz w:val="20"/>
          <w:szCs w:val="20"/>
        </w:rPr>
        <w:t xml:space="preserve"> contributes to the </w:t>
      </w:r>
      <w:r w:rsidR="004249B2">
        <w:rPr>
          <w:rFonts w:ascii="Arial" w:hAnsi="Arial" w:cs="Arial"/>
          <w:sz w:val="20"/>
          <w:szCs w:val="20"/>
        </w:rPr>
        <w:t>general</w:t>
      </w:r>
      <w:r w:rsidR="009A776D">
        <w:rPr>
          <w:rFonts w:ascii="Arial" w:hAnsi="Arial" w:cs="Arial"/>
          <w:sz w:val="20"/>
          <w:szCs w:val="20"/>
        </w:rPr>
        <w:t xml:space="preserve"> operations and library services</w:t>
      </w:r>
      <w:r w:rsidR="004249B2">
        <w:rPr>
          <w:rFonts w:ascii="Arial" w:hAnsi="Arial" w:cs="Arial"/>
          <w:sz w:val="20"/>
          <w:szCs w:val="20"/>
        </w:rPr>
        <w:t xml:space="preserve"> and</w:t>
      </w:r>
      <w:r w:rsidR="009077BC">
        <w:rPr>
          <w:rFonts w:ascii="Arial" w:hAnsi="Arial" w:cs="Arial"/>
          <w:sz w:val="20"/>
          <w:szCs w:val="20"/>
        </w:rPr>
        <w:t xml:space="preserve"> oversees</w:t>
      </w:r>
      <w:r w:rsidR="00F7427A">
        <w:rPr>
          <w:rFonts w:ascii="Arial" w:hAnsi="Arial" w:cs="Arial"/>
          <w:sz w:val="20"/>
          <w:szCs w:val="20"/>
        </w:rPr>
        <w:t xml:space="preserve"> the library programs, services and collection aimed at </w:t>
      </w:r>
      <w:r w:rsidR="00A761FD">
        <w:rPr>
          <w:rFonts w:ascii="Arial" w:hAnsi="Arial" w:cs="Arial"/>
          <w:sz w:val="20"/>
          <w:szCs w:val="20"/>
        </w:rPr>
        <w:t>community members</w:t>
      </w:r>
      <w:r w:rsidR="00F7427A">
        <w:rPr>
          <w:rFonts w:ascii="Arial" w:hAnsi="Arial" w:cs="Arial"/>
          <w:sz w:val="20"/>
          <w:szCs w:val="20"/>
        </w:rPr>
        <w:t xml:space="preserve"> aged 0 – 18 and their families in the City of Vincent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1432DCD" w14:textId="77777777" w:rsidR="00416EFE" w:rsidRPr="00E73682" w:rsidRDefault="00416EFE" w:rsidP="00416EFE">
      <w:pPr>
        <w:pStyle w:val="Heading1"/>
        <w:jc w:val="both"/>
        <w:rPr>
          <w:rFonts w:ascii="Arial" w:hAnsi="Arial" w:cs="Arial"/>
          <w:i w:val="0"/>
          <w:color w:val="006666"/>
          <w:sz w:val="22"/>
          <w:szCs w:val="22"/>
        </w:rPr>
      </w:pPr>
      <w:r w:rsidRPr="00E73682">
        <w:rPr>
          <w:rFonts w:ascii="Arial" w:hAnsi="Arial" w:cs="Arial"/>
          <w:i w:val="0"/>
          <w:color w:val="006666"/>
          <w:sz w:val="22"/>
          <w:szCs w:val="22"/>
        </w:rPr>
        <w:t>SELECTION CRITERIA:</w:t>
      </w:r>
    </w:p>
    <w:p w14:paraId="19410038" w14:textId="77777777" w:rsidR="00416EFE" w:rsidRPr="00E73682" w:rsidRDefault="00416EFE" w:rsidP="00416EFE">
      <w:pPr>
        <w:spacing w:after="0"/>
        <w:rPr>
          <w:rFonts w:ascii="Arial" w:hAnsi="Arial" w:cs="Arial"/>
          <w:i/>
        </w:rPr>
      </w:pPr>
    </w:p>
    <w:p w14:paraId="6DB229A6" w14:textId="77777777" w:rsidR="00416EFE" w:rsidRPr="00E73682" w:rsidRDefault="00416EFE" w:rsidP="00416EF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09" w:hanging="709"/>
        <w:rPr>
          <w:rFonts w:ascii="Arial" w:hAnsi="Arial" w:cs="Arial"/>
          <w:b/>
        </w:rPr>
      </w:pPr>
      <w:r w:rsidRPr="00E73682">
        <w:rPr>
          <w:rFonts w:ascii="Arial" w:hAnsi="Arial" w:cs="Arial"/>
          <w:b/>
        </w:rPr>
        <w:t>KNOWLEDGE AND SKILLS:</w:t>
      </w:r>
    </w:p>
    <w:p w14:paraId="018B982D" w14:textId="33B092A1" w:rsidR="00D46B80" w:rsidRPr="00D46B80" w:rsidRDefault="00D46B80" w:rsidP="00D46B80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D46B80">
        <w:rPr>
          <w:rFonts w:ascii="Arial" w:hAnsi="Arial" w:cs="Arial"/>
        </w:rPr>
        <w:t xml:space="preserve">Awareness of contemporary developments in </w:t>
      </w:r>
      <w:proofErr w:type="gramStart"/>
      <w:r w:rsidRPr="00D46B80">
        <w:rPr>
          <w:rFonts w:ascii="Arial" w:hAnsi="Arial" w:cs="Arial"/>
        </w:rPr>
        <w:t>youth based</w:t>
      </w:r>
      <w:proofErr w:type="gramEnd"/>
      <w:r w:rsidRPr="00D46B80">
        <w:rPr>
          <w:rFonts w:ascii="Arial" w:hAnsi="Arial" w:cs="Arial"/>
        </w:rPr>
        <w:t xml:space="preserve"> library services, programs, literature including technology and software and their application to the delivery of library services</w:t>
      </w:r>
    </w:p>
    <w:p w14:paraId="2E21320B" w14:textId="7E274096" w:rsidR="0003540D" w:rsidRDefault="0003540D" w:rsidP="00416EFE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Demonstrated knowledge and sound understanding of </w:t>
      </w:r>
      <w:r w:rsidR="004B7598">
        <w:rPr>
          <w:rFonts w:ascii="Arial" w:hAnsi="Arial" w:cs="Arial"/>
        </w:rPr>
        <w:t xml:space="preserve">connected learning and </w:t>
      </w:r>
      <w:r w:rsidR="00A113FA">
        <w:rPr>
          <w:rFonts w:ascii="Arial" w:hAnsi="Arial" w:cs="Arial"/>
        </w:rPr>
        <w:t xml:space="preserve">best practice </w:t>
      </w:r>
      <w:r w:rsidR="001B10E8">
        <w:rPr>
          <w:rFonts w:ascii="Arial" w:hAnsi="Arial" w:cs="Arial"/>
        </w:rPr>
        <w:t>early literacy</w:t>
      </w:r>
      <w:r w:rsidR="009675FF">
        <w:rPr>
          <w:rFonts w:ascii="Arial" w:hAnsi="Arial" w:cs="Arial"/>
        </w:rPr>
        <w:t xml:space="preserve"> </w:t>
      </w:r>
      <w:r w:rsidR="00A113FA">
        <w:rPr>
          <w:rFonts w:ascii="Arial" w:hAnsi="Arial" w:cs="Arial"/>
        </w:rPr>
        <w:t>principles</w:t>
      </w:r>
      <w:r w:rsidR="009675FF">
        <w:rPr>
          <w:rFonts w:ascii="Arial" w:hAnsi="Arial" w:cs="Arial"/>
        </w:rPr>
        <w:t xml:space="preserve"> and</w:t>
      </w:r>
      <w:r w:rsidR="001B10E8">
        <w:rPr>
          <w:rFonts w:ascii="Arial" w:hAnsi="Arial" w:cs="Arial"/>
        </w:rPr>
        <w:t xml:space="preserve"> </w:t>
      </w:r>
      <w:r w:rsidR="009675FF">
        <w:rPr>
          <w:rFonts w:ascii="Arial" w:hAnsi="Arial" w:cs="Arial"/>
        </w:rPr>
        <w:t xml:space="preserve">skill development </w:t>
      </w:r>
      <w:r>
        <w:rPr>
          <w:rFonts w:ascii="Arial" w:hAnsi="Arial" w:cs="Arial"/>
        </w:rPr>
        <w:t xml:space="preserve"> </w:t>
      </w:r>
    </w:p>
    <w:p w14:paraId="5328C5FB" w14:textId="4AECD2C7" w:rsidR="002059C1" w:rsidRDefault="002059C1" w:rsidP="00416EFE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Knowledge of Marc, Dewey Decimal Cataloguing and classification system</w:t>
      </w:r>
      <w:r w:rsidR="008A5CDD">
        <w:rPr>
          <w:rFonts w:ascii="Arial" w:hAnsi="Arial" w:cs="Arial"/>
        </w:rPr>
        <w:t>, State Library procedures and policies</w:t>
      </w:r>
    </w:p>
    <w:p w14:paraId="26CD96C5" w14:textId="77777777" w:rsidR="00C36D72" w:rsidRDefault="00C36D72" w:rsidP="00C36D72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Demonstrate a high level of interpersonal skills and work ethics including diplomacy and confidentiality with library patron user information and records</w:t>
      </w:r>
    </w:p>
    <w:p w14:paraId="236E206C" w14:textId="5D97A4E6" w:rsidR="00CA47C1" w:rsidRDefault="00CA47C1" w:rsidP="00416EFE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Well developed</w:t>
      </w:r>
      <w:proofErr w:type="spellEnd"/>
      <w:r>
        <w:rPr>
          <w:rFonts w:ascii="Arial" w:hAnsi="Arial" w:cs="Arial"/>
        </w:rPr>
        <w:t xml:space="preserve"> written and verbal communication skills sufficient to interact successfully with a diverse range of clients</w:t>
      </w:r>
    </w:p>
    <w:p w14:paraId="78C5347B" w14:textId="5CC008D6" w:rsidR="00C36D72" w:rsidRDefault="00C36D72" w:rsidP="00416EFE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Ability to determine priorities, organise work tasks and meet deadlines</w:t>
      </w:r>
    </w:p>
    <w:p w14:paraId="16AAFB52" w14:textId="77777777" w:rsidR="006B5AFE" w:rsidRDefault="00C36D72" w:rsidP="00416EFE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Ability to work independently or in a team environment</w:t>
      </w:r>
    </w:p>
    <w:p w14:paraId="4E1FD90D" w14:textId="008558C4" w:rsidR="00C36D72" w:rsidRDefault="00C36D72" w:rsidP="00227896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31778F8" w14:textId="77777777" w:rsidR="00416EFE" w:rsidRPr="00E73682" w:rsidRDefault="00416EFE" w:rsidP="00416EFE">
      <w:pPr>
        <w:spacing w:after="0" w:line="240" w:lineRule="auto"/>
        <w:rPr>
          <w:rFonts w:ascii="Arial" w:hAnsi="Arial" w:cs="Arial"/>
        </w:rPr>
      </w:pPr>
    </w:p>
    <w:p w14:paraId="06886E28" w14:textId="77777777" w:rsidR="00416EFE" w:rsidRPr="00E73682" w:rsidRDefault="00416EFE" w:rsidP="00416EF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Arial" w:hAnsi="Arial" w:cs="Arial"/>
          <w:b/>
        </w:rPr>
      </w:pPr>
      <w:r w:rsidRPr="00E73682">
        <w:rPr>
          <w:rFonts w:ascii="Arial" w:hAnsi="Arial" w:cs="Arial"/>
          <w:b/>
        </w:rPr>
        <w:t>EXPERIENCE:</w:t>
      </w:r>
    </w:p>
    <w:p w14:paraId="17CF383E" w14:textId="77777777" w:rsidR="003F2593" w:rsidRDefault="003F2593" w:rsidP="003F259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Previous experience with a diverse range of AI and digital technology tools is desirable</w:t>
      </w:r>
    </w:p>
    <w:p w14:paraId="03AD6E6E" w14:textId="77777777" w:rsidR="003F2593" w:rsidRPr="00911E50" w:rsidRDefault="003F2593" w:rsidP="003F259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Previous experience using </w:t>
      </w:r>
      <w:proofErr w:type="spellStart"/>
      <w:r>
        <w:rPr>
          <w:rFonts w:ascii="Arial" w:hAnsi="Arial" w:cs="Arial"/>
        </w:rPr>
        <w:t>Sirsidynix</w:t>
      </w:r>
      <w:proofErr w:type="spellEnd"/>
      <w:r>
        <w:rPr>
          <w:rFonts w:ascii="Arial" w:hAnsi="Arial" w:cs="Arial"/>
        </w:rPr>
        <w:t xml:space="preserve"> is desirable </w:t>
      </w:r>
    </w:p>
    <w:p w14:paraId="1BF81876" w14:textId="77777777" w:rsidR="003F2593" w:rsidRPr="003F2593" w:rsidRDefault="003F2593" w:rsidP="003F2593">
      <w:pPr>
        <w:spacing w:after="0" w:line="240" w:lineRule="auto"/>
        <w:jc w:val="both"/>
        <w:rPr>
          <w:rFonts w:ascii="Arial" w:hAnsi="Arial" w:cs="Arial"/>
        </w:rPr>
      </w:pPr>
    </w:p>
    <w:p w14:paraId="7BED759B" w14:textId="77777777" w:rsidR="00977EDA" w:rsidRPr="00E73682" w:rsidRDefault="00977EDA" w:rsidP="00977EDA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14:paraId="1BB8256F" w14:textId="77777777" w:rsidR="00416EFE" w:rsidRPr="00E73682" w:rsidRDefault="00416EFE" w:rsidP="00416EF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Arial" w:hAnsi="Arial" w:cs="Arial"/>
          <w:b/>
        </w:rPr>
      </w:pPr>
      <w:r w:rsidRPr="00E73682">
        <w:rPr>
          <w:rFonts w:ascii="Arial" w:hAnsi="Arial" w:cs="Arial"/>
          <w:b/>
        </w:rPr>
        <w:t>QUALIFICATIONS AND/OR TRAINING:</w:t>
      </w:r>
    </w:p>
    <w:p w14:paraId="00A0BAA1" w14:textId="53A4DA9E" w:rsidR="00234352" w:rsidRDefault="00234352" w:rsidP="002343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Relevant tertiary qualifications in Library and Information Science or equivalent allowing professional membership of the Australian Library and Information Association</w:t>
      </w:r>
    </w:p>
    <w:p w14:paraId="7663B6B0" w14:textId="5EBD1E25" w:rsidR="00C36D72" w:rsidRDefault="00C36D72" w:rsidP="002343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Ability to obtain National Police Clearance Certificate and Working </w:t>
      </w: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Children Check</w:t>
      </w:r>
    </w:p>
    <w:p w14:paraId="3D2B7127" w14:textId="260BE686" w:rsidR="00416EFE" w:rsidRPr="00E73682" w:rsidRDefault="00416EFE" w:rsidP="00416EF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73682">
        <w:rPr>
          <w:rFonts w:ascii="Arial" w:hAnsi="Arial" w:cs="Arial"/>
        </w:rPr>
        <w:t>Current WA Driver’s Licence</w:t>
      </w:r>
    </w:p>
    <w:p w14:paraId="78C9031C" w14:textId="77777777" w:rsidR="00416EFE" w:rsidRPr="00E73682" w:rsidRDefault="00416EFE">
      <w:pPr>
        <w:rPr>
          <w:rFonts w:ascii="Arial" w:eastAsia="Times New Roman" w:hAnsi="Arial" w:cs="Arial"/>
          <w:b/>
          <w:color w:val="006666"/>
          <w:lang w:val="en-GB"/>
        </w:rPr>
      </w:pPr>
    </w:p>
    <w:p w14:paraId="68B3E886" w14:textId="77777777" w:rsidR="00146942" w:rsidRPr="00E73682" w:rsidRDefault="00146942" w:rsidP="00146942">
      <w:pPr>
        <w:rPr>
          <w:rFonts w:ascii="Arial" w:hAnsi="Arial" w:cs="Arial"/>
          <w:b/>
          <w:color w:val="006666"/>
        </w:rPr>
      </w:pPr>
      <w:r w:rsidRPr="00E73682">
        <w:rPr>
          <w:rFonts w:ascii="Arial" w:hAnsi="Arial" w:cs="Arial"/>
          <w:b/>
          <w:color w:val="006666"/>
        </w:rPr>
        <w:t>RESPONSIBILITIES:</w:t>
      </w:r>
    </w:p>
    <w:p w14:paraId="7665EDF0" w14:textId="77777777" w:rsidR="00146942" w:rsidRPr="00E73682" w:rsidRDefault="00146942" w:rsidP="00146942">
      <w:pPr>
        <w:ind w:left="709" w:hanging="709"/>
        <w:rPr>
          <w:rFonts w:ascii="Arial" w:hAnsi="Arial" w:cs="Arial"/>
          <w:b/>
        </w:rPr>
      </w:pPr>
      <w:r w:rsidRPr="00E73682">
        <w:rPr>
          <w:rFonts w:ascii="Arial" w:hAnsi="Arial" w:cs="Arial"/>
          <w:b/>
        </w:rPr>
        <w:t>1.</w:t>
      </w:r>
      <w:r w:rsidRPr="00E73682">
        <w:rPr>
          <w:rFonts w:ascii="Arial" w:hAnsi="Arial" w:cs="Arial"/>
        </w:rPr>
        <w:tab/>
      </w:r>
      <w:r w:rsidRPr="00E73682">
        <w:rPr>
          <w:rFonts w:ascii="Arial" w:hAnsi="Arial" w:cs="Arial"/>
          <w:b/>
        </w:rPr>
        <w:t xml:space="preserve">Outcome </w:t>
      </w:r>
      <w:r w:rsidR="00A12414" w:rsidRPr="00E73682">
        <w:rPr>
          <w:rFonts w:ascii="Arial" w:hAnsi="Arial" w:cs="Arial"/>
          <w:b/>
        </w:rPr>
        <w:t>–</w:t>
      </w:r>
      <w:r w:rsidRPr="00E73682">
        <w:rPr>
          <w:rFonts w:ascii="Arial" w:hAnsi="Arial" w:cs="Arial"/>
          <w:b/>
        </w:rPr>
        <w:t xml:space="preserve"> </w:t>
      </w:r>
      <w:r w:rsidR="00FC5794" w:rsidRPr="00E73682">
        <w:rPr>
          <w:rFonts w:ascii="Arial" w:hAnsi="Arial" w:cs="Arial"/>
          <w:b/>
        </w:rPr>
        <w:t>Leadership</w:t>
      </w:r>
    </w:p>
    <w:p w14:paraId="0F0A7BEA" w14:textId="77777777" w:rsidR="0054568F" w:rsidRDefault="0054568F" w:rsidP="0054568F">
      <w:pPr>
        <w:pStyle w:val="ListParagraph"/>
        <w:numPr>
          <w:ilvl w:val="0"/>
          <w:numId w:val="4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Contribution to strategic planning, policy and procedural development and implementation </w:t>
      </w:r>
    </w:p>
    <w:p w14:paraId="20408565" w14:textId="77777777" w:rsidR="0054568F" w:rsidRDefault="0054568F" w:rsidP="0054568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Implementation of sustainability, diversity and inclusion best practices and principles</w:t>
      </w:r>
    </w:p>
    <w:p w14:paraId="664A2ECF" w14:textId="77777777" w:rsidR="0054568F" w:rsidRDefault="0054568F" w:rsidP="0054568F">
      <w:pPr>
        <w:pStyle w:val="ListParagraph"/>
        <w:numPr>
          <w:ilvl w:val="0"/>
          <w:numId w:val="4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Positive contribution to harmonious working relationships &amp; team development</w:t>
      </w:r>
    </w:p>
    <w:p w14:paraId="46F2A11A" w14:textId="77777777" w:rsidR="0054568F" w:rsidRDefault="0054568F" w:rsidP="0054568F">
      <w:pPr>
        <w:pStyle w:val="ListParagraph"/>
        <w:numPr>
          <w:ilvl w:val="0"/>
          <w:numId w:val="4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717CD">
        <w:rPr>
          <w:rFonts w:ascii="Arial" w:hAnsi="Arial" w:cs="Arial"/>
        </w:rPr>
        <w:t xml:space="preserve">Regularly engage with </w:t>
      </w:r>
      <w:r>
        <w:rPr>
          <w:rFonts w:ascii="Arial" w:hAnsi="Arial" w:cs="Arial"/>
        </w:rPr>
        <w:t xml:space="preserve">learning opportunities and </w:t>
      </w:r>
      <w:r w:rsidRPr="00E717CD">
        <w:rPr>
          <w:rFonts w:ascii="Arial" w:hAnsi="Arial" w:cs="Arial"/>
        </w:rPr>
        <w:t>professional</w:t>
      </w:r>
      <w:r>
        <w:rPr>
          <w:rFonts w:ascii="Arial" w:hAnsi="Arial" w:cs="Arial"/>
        </w:rPr>
        <w:t xml:space="preserve"> networks</w:t>
      </w:r>
    </w:p>
    <w:p w14:paraId="3F8E9DB2" w14:textId="77777777" w:rsidR="003F2593" w:rsidRDefault="003F2593" w:rsidP="003F259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Supervise library officers, volunteers and assistant as required</w:t>
      </w:r>
    </w:p>
    <w:p w14:paraId="37BD14E1" w14:textId="0CD4CC8E" w:rsidR="00413DA3" w:rsidRPr="00E73682" w:rsidRDefault="00146942" w:rsidP="00413DA3">
      <w:pPr>
        <w:spacing w:before="200" w:after="120"/>
        <w:rPr>
          <w:rFonts w:ascii="Arial" w:hAnsi="Arial" w:cs="Arial"/>
        </w:rPr>
      </w:pPr>
      <w:r w:rsidRPr="00E73682">
        <w:rPr>
          <w:rFonts w:ascii="Arial" w:hAnsi="Arial" w:cs="Arial"/>
          <w:b/>
        </w:rPr>
        <w:t>2.</w:t>
      </w:r>
      <w:r w:rsidRPr="00E73682">
        <w:rPr>
          <w:rFonts w:ascii="Arial" w:hAnsi="Arial" w:cs="Arial"/>
        </w:rPr>
        <w:tab/>
      </w:r>
      <w:bookmarkStart w:id="0" w:name="OLE_LINK4"/>
      <w:bookmarkStart w:id="1" w:name="OLE_LINK5"/>
      <w:r w:rsidR="00413DA3" w:rsidRPr="00E73682">
        <w:rPr>
          <w:rFonts w:ascii="Arial" w:hAnsi="Arial" w:cs="Arial"/>
          <w:b/>
        </w:rPr>
        <w:t>Outcome – Project Management</w:t>
      </w:r>
      <w:r w:rsidR="00413DA3" w:rsidRPr="00E73682">
        <w:rPr>
          <w:rFonts w:ascii="Arial" w:hAnsi="Arial" w:cs="Arial"/>
        </w:rPr>
        <w:t xml:space="preserve"> </w:t>
      </w:r>
    </w:p>
    <w:p w14:paraId="5B08231D" w14:textId="786F396E" w:rsidR="00E92F1C" w:rsidRDefault="001065D9" w:rsidP="000743D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Curate and develop the </w:t>
      </w:r>
      <w:r w:rsidR="0008136D">
        <w:rPr>
          <w:rFonts w:ascii="Arial" w:hAnsi="Arial" w:cs="Arial"/>
        </w:rPr>
        <w:t>junior collection ensuring ongoing relevancy and interest to the community</w:t>
      </w:r>
    </w:p>
    <w:p w14:paraId="3B90CD8A" w14:textId="7FC8EBA3" w:rsidR="0008136D" w:rsidRDefault="0027225B" w:rsidP="000743D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Prepare and collate accurate statistics and other relevant supporting data for reporting and strategic planning</w:t>
      </w:r>
    </w:p>
    <w:p w14:paraId="75D38E32" w14:textId="1C0A2745" w:rsidR="0035214A" w:rsidRDefault="0035214A" w:rsidP="000743D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Design, deliver and evaluate </w:t>
      </w:r>
      <w:r w:rsidR="00817E50">
        <w:rPr>
          <w:rFonts w:ascii="Arial" w:hAnsi="Arial" w:cs="Arial"/>
        </w:rPr>
        <w:t xml:space="preserve">junior programs </w:t>
      </w:r>
      <w:r w:rsidR="00EE00CB">
        <w:rPr>
          <w:rFonts w:ascii="Arial" w:hAnsi="Arial" w:cs="Arial"/>
        </w:rPr>
        <w:t>that cover a wide range of interests and needs</w:t>
      </w:r>
    </w:p>
    <w:p w14:paraId="573C33C9" w14:textId="6BC497AA" w:rsidR="005C15DB" w:rsidRDefault="005C15DB" w:rsidP="000743D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Manage </w:t>
      </w:r>
      <w:r w:rsidR="00CD190C">
        <w:rPr>
          <w:rFonts w:ascii="Arial" w:hAnsi="Arial" w:cs="Arial"/>
        </w:rPr>
        <w:t>junior outreach programs and delivery of Better Beginnings reading program</w:t>
      </w:r>
    </w:p>
    <w:p w14:paraId="48A013AA" w14:textId="45CAC67C" w:rsidR="00146942" w:rsidRPr="00E73682" w:rsidRDefault="00416EFE" w:rsidP="000E1653">
      <w:pPr>
        <w:spacing w:before="200"/>
        <w:jc w:val="both"/>
        <w:rPr>
          <w:rFonts w:ascii="Arial" w:hAnsi="Arial" w:cs="Arial"/>
          <w:b/>
        </w:rPr>
      </w:pPr>
      <w:r w:rsidRPr="00E73682">
        <w:rPr>
          <w:rFonts w:ascii="Arial" w:hAnsi="Arial" w:cs="Arial"/>
          <w:b/>
        </w:rPr>
        <w:lastRenderedPageBreak/>
        <w:t>3.</w:t>
      </w:r>
      <w:r w:rsidR="00146942" w:rsidRPr="00E73682">
        <w:rPr>
          <w:rFonts w:ascii="Arial" w:hAnsi="Arial" w:cs="Arial"/>
          <w:b/>
        </w:rPr>
        <w:tab/>
        <w:t xml:space="preserve">Outcome – </w:t>
      </w:r>
      <w:r w:rsidR="00FC5794" w:rsidRPr="00E73682">
        <w:rPr>
          <w:rFonts w:ascii="Arial" w:hAnsi="Arial" w:cs="Arial"/>
          <w:b/>
        </w:rPr>
        <w:t>Administration</w:t>
      </w:r>
    </w:p>
    <w:bookmarkEnd w:id="0"/>
    <w:bookmarkEnd w:id="1"/>
    <w:p w14:paraId="4C06FE92" w14:textId="2A755CAF" w:rsidR="002B29C4" w:rsidRDefault="002B29C4" w:rsidP="001674C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</w:p>
    <w:p w14:paraId="436106F3" w14:textId="77777777" w:rsidR="002B29C4" w:rsidRDefault="002B29C4" w:rsidP="002B29C4">
      <w:pPr>
        <w:pStyle w:val="ListParagraph"/>
        <w:numPr>
          <w:ilvl w:val="0"/>
          <w:numId w:val="5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Develop procedures and relevant documentation to support efficient work practices </w:t>
      </w:r>
    </w:p>
    <w:p w14:paraId="00FDC731" w14:textId="77777777" w:rsidR="003464E0" w:rsidRDefault="002B29C4" w:rsidP="002B29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 and deliver initiatives that support the promotion and utilisation of the</w:t>
      </w:r>
      <w:r w:rsidR="003464E0">
        <w:rPr>
          <w:rFonts w:ascii="Arial" w:hAnsi="Arial" w:cs="Arial"/>
        </w:rPr>
        <w:t xml:space="preserve"> library and its services</w:t>
      </w:r>
    </w:p>
    <w:p w14:paraId="16547A6C" w14:textId="77777777" w:rsidR="009562D1" w:rsidRPr="005C7656" w:rsidRDefault="009562D1" w:rsidP="009562D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Provide assistance to</w:t>
      </w:r>
      <w:proofErr w:type="gramEnd"/>
      <w:r>
        <w:rPr>
          <w:rFonts w:ascii="Arial" w:hAnsi="Arial" w:cs="Arial"/>
        </w:rPr>
        <w:t xml:space="preserve"> all library and city staff as required</w:t>
      </w:r>
      <w:r w:rsidRPr="005C7656">
        <w:rPr>
          <w:rFonts w:ascii="Arial" w:hAnsi="Arial" w:cs="Arial"/>
        </w:rPr>
        <w:t xml:space="preserve">  </w:t>
      </w:r>
    </w:p>
    <w:p w14:paraId="0723A7C3" w14:textId="451FD908" w:rsidR="00E915AD" w:rsidRPr="00E73682" w:rsidRDefault="00413DA3" w:rsidP="00E915AD">
      <w:pPr>
        <w:spacing w:before="200"/>
        <w:jc w:val="both"/>
        <w:rPr>
          <w:rFonts w:ascii="Arial" w:hAnsi="Arial" w:cs="Arial"/>
          <w:b/>
        </w:rPr>
      </w:pPr>
      <w:r w:rsidRPr="00E73682">
        <w:rPr>
          <w:rFonts w:ascii="Arial" w:hAnsi="Arial" w:cs="Arial"/>
          <w:b/>
        </w:rPr>
        <w:t>4</w:t>
      </w:r>
      <w:r w:rsidR="00E915AD" w:rsidRPr="00E73682">
        <w:rPr>
          <w:rFonts w:ascii="Arial" w:hAnsi="Arial" w:cs="Arial"/>
          <w:b/>
        </w:rPr>
        <w:t>.</w:t>
      </w:r>
      <w:r w:rsidR="00E915AD" w:rsidRPr="00E73682">
        <w:rPr>
          <w:rFonts w:ascii="Arial" w:hAnsi="Arial" w:cs="Arial"/>
          <w:b/>
        </w:rPr>
        <w:tab/>
        <w:t>Outcome – Customer Service</w:t>
      </w:r>
    </w:p>
    <w:p w14:paraId="1D3F072B" w14:textId="77777777" w:rsidR="007D7897" w:rsidRPr="00E73682" w:rsidRDefault="007D7897" w:rsidP="007D7897">
      <w:pPr>
        <w:pStyle w:val="ListParagraph"/>
        <w:numPr>
          <w:ilvl w:val="0"/>
          <w:numId w:val="5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Provide a consistently </w:t>
      </w:r>
      <w:r w:rsidRPr="00E73682">
        <w:rPr>
          <w:rFonts w:ascii="Arial" w:hAnsi="Arial" w:cs="Arial"/>
        </w:rPr>
        <w:t xml:space="preserve">high level of customer service </w:t>
      </w:r>
      <w:r>
        <w:rPr>
          <w:rFonts w:ascii="Arial" w:hAnsi="Arial" w:cs="Arial"/>
        </w:rPr>
        <w:t xml:space="preserve">internally and externally in accordance </w:t>
      </w:r>
      <w:r w:rsidRPr="00E73682">
        <w:rPr>
          <w:rFonts w:ascii="Arial" w:hAnsi="Arial" w:cs="Arial"/>
        </w:rPr>
        <w:t xml:space="preserve">with the City’s Customer Service Charter </w:t>
      </w:r>
    </w:p>
    <w:p w14:paraId="1602B891" w14:textId="23371F4C" w:rsidR="007D7897" w:rsidRDefault="007D7897" w:rsidP="007D7897">
      <w:pPr>
        <w:pStyle w:val="ListParagraph"/>
        <w:numPr>
          <w:ilvl w:val="0"/>
          <w:numId w:val="5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Undertake and action customer service</w:t>
      </w:r>
      <w:r w:rsidR="0057424A">
        <w:rPr>
          <w:rFonts w:ascii="Arial" w:hAnsi="Arial" w:cs="Arial"/>
        </w:rPr>
        <w:t xml:space="preserve"> reference queries</w:t>
      </w:r>
    </w:p>
    <w:p w14:paraId="016F5225" w14:textId="77777777" w:rsidR="007D7897" w:rsidRDefault="007D7897" w:rsidP="007D7897">
      <w:pPr>
        <w:pStyle w:val="ListParagraph"/>
        <w:numPr>
          <w:ilvl w:val="0"/>
          <w:numId w:val="5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Develop and manage internal and external relationships</w:t>
      </w:r>
    </w:p>
    <w:p w14:paraId="26AF0326" w14:textId="77777777" w:rsidR="007D7897" w:rsidRDefault="007D7897" w:rsidP="007D7897">
      <w:pPr>
        <w:pStyle w:val="ListParagraph"/>
        <w:numPr>
          <w:ilvl w:val="0"/>
          <w:numId w:val="5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Support the staffing of the front desk and associated duties</w:t>
      </w:r>
    </w:p>
    <w:p w14:paraId="1B82BCAA" w14:textId="61116282" w:rsidR="00413DA3" w:rsidRPr="00E73682" w:rsidRDefault="00413DA3" w:rsidP="00413DA3">
      <w:pPr>
        <w:spacing w:before="200" w:after="120"/>
        <w:rPr>
          <w:rFonts w:ascii="Arial" w:hAnsi="Arial" w:cs="Arial"/>
          <w:b/>
        </w:rPr>
      </w:pPr>
      <w:r w:rsidRPr="00E73682">
        <w:rPr>
          <w:rFonts w:ascii="Arial" w:hAnsi="Arial" w:cs="Arial"/>
          <w:b/>
        </w:rPr>
        <w:t xml:space="preserve">5. </w:t>
      </w:r>
      <w:r w:rsidRPr="00E73682">
        <w:rPr>
          <w:rFonts w:ascii="Arial" w:hAnsi="Arial" w:cs="Arial"/>
          <w:b/>
        </w:rPr>
        <w:tab/>
        <w:t>Outcome – Human Resource Management</w:t>
      </w:r>
    </w:p>
    <w:p w14:paraId="74BDA2F8" w14:textId="77777777" w:rsidR="00C6649A" w:rsidRDefault="00C6649A" w:rsidP="00C6649A">
      <w:pPr>
        <w:pStyle w:val="ListParagraph"/>
        <w:numPr>
          <w:ilvl w:val="0"/>
          <w:numId w:val="5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Understand and comply with </w:t>
      </w:r>
      <w:r w:rsidRPr="00E73682">
        <w:rPr>
          <w:rFonts w:ascii="Arial" w:hAnsi="Arial" w:cs="Arial"/>
        </w:rPr>
        <w:t xml:space="preserve">Human Resources policies, procedures and standards to </w:t>
      </w:r>
      <w:r>
        <w:rPr>
          <w:rFonts w:ascii="Arial" w:hAnsi="Arial" w:cs="Arial"/>
        </w:rPr>
        <w:t xml:space="preserve">help </w:t>
      </w:r>
      <w:r w:rsidRPr="00E73682">
        <w:rPr>
          <w:rFonts w:ascii="Arial" w:hAnsi="Arial" w:cs="Arial"/>
        </w:rPr>
        <w:t>achieve leading practice and enhance the City’s reputation as a preferred employer</w:t>
      </w:r>
    </w:p>
    <w:p w14:paraId="41B8C16D" w14:textId="77777777" w:rsidR="003571AA" w:rsidRPr="00E73682" w:rsidRDefault="003571AA" w:rsidP="003571AA">
      <w:pPr>
        <w:pStyle w:val="ListParagraph"/>
        <w:numPr>
          <w:ilvl w:val="0"/>
          <w:numId w:val="5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Perform other duties within the scope of the position as requested by the Branch Librarian</w:t>
      </w:r>
    </w:p>
    <w:p w14:paraId="36CD654F" w14:textId="1159FDF5" w:rsidR="00146942" w:rsidRPr="00E73682" w:rsidRDefault="00413DA3" w:rsidP="00E915AD">
      <w:pPr>
        <w:spacing w:before="200"/>
        <w:rPr>
          <w:rFonts w:ascii="Arial" w:hAnsi="Arial" w:cs="Arial"/>
          <w:b/>
        </w:rPr>
      </w:pPr>
      <w:r w:rsidRPr="00E73682">
        <w:rPr>
          <w:rFonts w:ascii="Arial" w:hAnsi="Arial" w:cs="Arial"/>
          <w:b/>
        </w:rPr>
        <w:t>6</w:t>
      </w:r>
      <w:r w:rsidR="00146942" w:rsidRPr="00E73682">
        <w:rPr>
          <w:rFonts w:ascii="Arial" w:hAnsi="Arial" w:cs="Arial"/>
          <w:b/>
        </w:rPr>
        <w:t>.</w:t>
      </w:r>
      <w:r w:rsidR="00146942" w:rsidRPr="00E73682">
        <w:rPr>
          <w:rFonts w:ascii="Arial" w:hAnsi="Arial" w:cs="Arial"/>
          <w:b/>
        </w:rPr>
        <w:tab/>
        <w:t xml:space="preserve">Outcome </w:t>
      </w:r>
      <w:r w:rsidR="00416EFE" w:rsidRPr="00E73682">
        <w:rPr>
          <w:rFonts w:ascii="Arial" w:hAnsi="Arial" w:cs="Arial"/>
          <w:b/>
        </w:rPr>
        <w:t>–</w:t>
      </w:r>
      <w:r w:rsidR="00146942" w:rsidRPr="00E73682">
        <w:rPr>
          <w:rFonts w:ascii="Arial" w:hAnsi="Arial" w:cs="Arial"/>
          <w:b/>
        </w:rPr>
        <w:t xml:space="preserve"> Occupational Safety and Health</w:t>
      </w:r>
    </w:p>
    <w:p w14:paraId="0B73E489" w14:textId="77777777" w:rsidR="00416EFE" w:rsidRPr="00E73682" w:rsidRDefault="00416EFE" w:rsidP="00977EDA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73682">
        <w:rPr>
          <w:rFonts w:ascii="Arial" w:hAnsi="Arial" w:cs="Arial"/>
        </w:rPr>
        <w:t xml:space="preserve">Ensure that any personal </w:t>
      </w:r>
      <w:proofErr w:type="gramStart"/>
      <w:r w:rsidRPr="00E73682">
        <w:rPr>
          <w:rFonts w:ascii="Arial" w:hAnsi="Arial" w:cs="Arial"/>
        </w:rPr>
        <w:t>work station</w:t>
      </w:r>
      <w:proofErr w:type="gramEnd"/>
      <w:r w:rsidRPr="00E73682">
        <w:rPr>
          <w:rFonts w:ascii="Arial" w:hAnsi="Arial" w:cs="Arial"/>
        </w:rPr>
        <w:t>/area is maintained in a safe, clean and tidy condition, so that risk of accidents occurring is reduced to a minimum</w:t>
      </w:r>
    </w:p>
    <w:p w14:paraId="16409659" w14:textId="405F1440" w:rsidR="00E73682" w:rsidRPr="00E73682" w:rsidRDefault="00416EFE" w:rsidP="00E73682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73682">
        <w:rPr>
          <w:rFonts w:ascii="Arial" w:hAnsi="Arial" w:cs="Arial"/>
        </w:rPr>
        <w:t>Exercise a duty of care to understand the need to work in a safe and efficient manner, having regard to own safety and that of others</w:t>
      </w:r>
    </w:p>
    <w:p w14:paraId="20CFD6AC" w14:textId="77777777" w:rsidR="00FC5794" w:rsidRPr="00E73682" w:rsidRDefault="00FC5794" w:rsidP="00FC5794">
      <w:pPr>
        <w:pStyle w:val="ListParagraph"/>
        <w:spacing w:after="0" w:line="240" w:lineRule="auto"/>
        <w:ind w:left="426"/>
        <w:jc w:val="both"/>
        <w:rPr>
          <w:rFonts w:ascii="Arial" w:hAnsi="Arial" w:cs="Arial"/>
        </w:rPr>
      </w:pPr>
    </w:p>
    <w:p w14:paraId="606B4A18" w14:textId="1331D5F5" w:rsidR="00B36936" w:rsidRPr="00E73682" w:rsidRDefault="00413DA3" w:rsidP="00B36936">
      <w:pPr>
        <w:jc w:val="both"/>
        <w:rPr>
          <w:rFonts w:ascii="Arial" w:hAnsi="Arial" w:cs="Arial"/>
          <w:b/>
        </w:rPr>
      </w:pPr>
      <w:r w:rsidRPr="00E73682">
        <w:rPr>
          <w:rFonts w:ascii="Arial" w:hAnsi="Arial" w:cs="Arial"/>
          <w:b/>
        </w:rPr>
        <w:t>7</w:t>
      </w:r>
      <w:r w:rsidR="00B36936" w:rsidRPr="00E73682">
        <w:rPr>
          <w:rFonts w:ascii="Arial" w:hAnsi="Arial" w:cs="Arial"/>
          <w:b/>
        </w:rPr>
        <w:t>.</w:t>
      </w:r>
      <w:r w:rsidR="00B36936" w:rsidRPr="00E73682">
        <w:rPr>
          <w:rFonts w:ascii="Arial" w:hAnsi="Arial" w:cs="Arial"/>
          <w:b/>
        </w:rPr>
        <w:tab/>
        <w:t>Outcome – Equal Opportunity and Diversity</w:t>
      </w:r>
    </w:p>
    <w:p w14:paraId="0F06563F" w14:textId="77777777" w:rsidR="00E915AD" w:rsidRPr="00E73682" w:rsidRDefault="00E915AD" w:rsidP="00977EDA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E73682">
        <w:rPr>
          <w:rFonts w:ascii="Arial" w:hAnsi="Arial" w:cs="Arial"/>
        </w:rPr>
        <w:t xml:space="preserve">Be aware of </w:t>
      </w:r>
      <w:r w:rsidR="00404B72" w:rsidRPr="00E73682">
        <w:rPr>
          <w:rFonts w:ascii="Arial" w:hAnsi="Arial" w:cs="Arial"/>
        </w:rPr>
        <w:t xml:space="preserve">and comply with </w:t>
      </w:r>
      <w:r w:rsidRPr="00E73682">
        <w:rPr>
          <w:rFonts w:ascii="Arial" w:hAnsi="Arial" w:cs="Arial"/>
        </w:rPr>
        <w:t>the principles of Equal Opportunity and Diversity.</w:t>
      </w:r>
    </w:p>
    <w:p w14:paraId="012770AE" w14:textId="77777777" w:rsidR="00E915AD" w:rsidRPr="00E73682" w:rsidRDefault="00E915AD" w:rsidP="00977EDA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E73682">
        <w:rPr>
          <w:rFonts w:ascii="Arial" w:hAnsi="Arial" w:cs="Arial"/>
        </w:rPr>
        <w:t>Ensure the workplace is free from discrimination, harassment and bullying.</w:t>
      </w:r>
    </w:p>
    <w:sectPr w:rsidR="00E915AD" w:rsidRPr="00E73682" w:rsidSect="002E02C6">
      <w:headerReference w:type="default" r:id="rId8"/>
      <w:footerReference w:type="default" r:id="rId9"/>
      <w:pgSz w:w="11906" w:h="16838"/>
      <w:pgMar w:top="1701" w:right="1276" w:bottom="1440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554CC" w14:textId="77777777" w:rsidR="0011178B" w:rsidRDefault="0011178B" w:rsidP="003B4EE8">
      <w:pPr>
        <w:spacing w:after="0" w:line="240" w:lineRule="auto"/>
      </w:pPr>
      <w:r>
        <w:separator/>
      </w:r>
    </w:p>
  </w:endnote>
  <w:endnote w:type="continuationSeparator" w:id="0">
    <w:p w14:paraId="42B56701" w14:textId="77777777" w:rsidR="0011178B" w:rsidRDefault="0011178B" w:rsidP="003B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C1AD4" w14:textId="6DD65773" w:rsidR="00877D7E" w:rsidRPr="003B4EE8" w:rsidRDefault="00877D7E">
    <w:pPr>
      <w:pStyle w:val="Footer"/>
      <w:rPr>
        <w:rFonts w:ascii="Arial" w:hAnsi="Arial" w:cs="Arial"/>
        <w:i/>
        <w:color w:val="A6A6A6" w:themeColor="background1" w:themeShade="A6"/>
        <w:sz w:val="18"/>
        <w:szCs w:val="18"/>
      </w:rPr>
    </w:pPr>
    <w:r>
      <w:rPr>
        <w:rFonts w:ascii="Arial" w:hAnsi="Arial" w:cs="Arial"/>
        <w:i/>
        <w:noProof/>
        <w:color w:val="FFFFFF" w:themeColor="background1"/>
        <w:sz w:val="18"/>
        <w:szCs w:val="18"/>
        <w:lang w:eastAsia="en-AU"/>
      </w:rPr>
      <mc:AlternateContent>
        <mc:Choice Requires="wps">
          <w:drawing>
            <wp:anchor distT="4294967295" distB="4294967295" distL="114300" distR="114300" simplePos="0" relativeHeight="251677184" behindDoc="0" locked="0" layoutInCell="1" allowOverlap="1" wp14:anchorId="45A0214A" wp14:editId="2B29EE06">
              <wp:simplePos x="0" y="0"/>
              <wp:positionH relativeFrom="column">
                <wp:posOffset>9525</wp:posOffset>
              </wp:positionH>
              <wp:positionV relativeFrom="paragraph">
                <wp:posOffset>-90806</wp:posOffset>
              </wp:positionV>
              <wp:extent cx="5791200" cy="0"/>
              <wp:effectExtent l="0" t="0" r="1905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D997E3" id="Straight Connector 11" o:spid="_x0000_s1026" style="position:absolute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-7.15pt" to="456.7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" strokecolor="black [3040]">
              <o:lock v:ext="edit" shapetype="f"/>
            </v:line>
          </w:pict>
        </mc:Fallback>
      </mc:AlternateContent>
    </w:r>
    <w:r w:rsidR="00DB5100">
      <w:rPr>
        <w:rFonts w:ascii="Arial" w:hAnsi="Arial" w:cs="Arial"/>
        <w:i/>
        <w:color w:val="A6A6A6" w:themeColor="background1" w:themeShade="A6"/>
        <w:sz w:val="18"/>
        <w:szCs w:val="18"/>
      </w:rPr>
      <w:t>[</w:t>
    </w:r>
    <w:r w:rsidR="0077310E">
      <w:rPr>
        <w:rFonts w:ascii="Arial" w:hAnsi="Arial" w:cs="Arial"/>
        <w:i/>
        <w:color w:val="A6A6A6" w:themeColor="background1" w:themeShade="A6"/>
        <w:sz w:val="18"/>
        <w:szCs w:val="18"/>
      </w:rPr>
      <w:t>Youth</w:t>
    </w:r>
    <w:r w:rsidR="0059235E">
      <w:rPr>
        <w:rFonts w:ascii="Arial" w:hAnsi="Arial" w:cs="Arial"/>
        <w:i/>
        <w:color w:val="A6A6A6" w:themeColor="background1" w:themeShade="A6"/>
        <w:sz w:val="18"/>
        <w:szCs w:val="18"/>
      </w:rPr>
      <w:t xml:space="preserve"> Librarian</w:t>
    </w:r>
    <w:r w:rsidR="00DB5100">
      <w:rPr>
        <w:rFonts w:ascii="Arial" w:hAnsi="Arial" w:cs="Arial"/>
        <w:i/>
        <w:color w:val="A6A6A6" w:themeColor="background1" w:themeShade="A6"/>
        <w:sz w:val="18"/>
        <w:szCs w:val="18"/>
      </w:rPr>
      <w:t>]</w:t>
    </w:r>
    <w:r>
      <w:rPr>
        <w:rFonts w:ascii="Arial" w:hAnsi="Arial" w:cs="Arial"/>
        <w:i/>
        <w:color w:val="A6A6A6" w:themeColor="background1" w:themeShade="A6"/>
        <w:sz w:val="18"/>
        <w:szCs w:val="18"/>
      </w:rPr>
      <w:tab/>
      <w:t xml:space="preserve">Page </w:t>
    </w:r>
    <w:r w:rsidRPr="00E124F1">
      <w:rPr>
        <w:rFonts w:ascii="Arial" w:hAnsi="Arial" w:cs="Arial"/>
        <w:i/>
        <w:color w:val="A6A6A6" w:themeColor="background1" w:themeShade="A6"/>
        <w:sz w:val="18"/>
        <w:szCs w:val="18"/>
      </w:rPr>
      <w:fldChar w:fldCharType="begin"/>
    </w:r>
    <w:r w:rsidRPr="00E124F1">
      <w:rPr>
        <w:rFonts w:ascii="Arial" w:hAnsi="Arial" w:cs="Arial"/>
        <w:i/>
        <w:color w:val="A6A6A6" w:themeColor="background1" w:themeShade="A6"/>
        <w:sz w:val="18"/>
        <w:szCs w:val="18"/>
      </w:rPr>
      <w:instrText xml:space="preserve"> PAGE   \* MERGEFORMAT </w:instrText>
    </w:r>
    <w:r w:rsidRPr="00E124F1">
      <w:rPr>
        <w:rFonts w:ascii="Arial" w:hAnsi="Arial" w:cs="Arial"/>
        <w:i/>
        <w:color w:val="A6A6A6" w:themeColor="background1" w:themeShade="A6"/>
        <w:sz w:val="18"/>
        <w:szCs w:val="18"/>
      </w:rPr>
      <w:fldChar w:fldCharType="separate"/>
    </w:r>
    <w:r w:rsidR="005A6C90">
      <w:rPr>
        <w:rFonts w:ascii="Arial" w:hAnsi="Arial" w:cs="Arial"/>
        <w:i/>
        <w:noProof/>
        <w:color w:val="A6A6A6" w:themeColor="background1" w:themeShade="A6"/>
        <w:sz w:val="18"/>
        <w:szCs w:val="18"/>
      </w:rPr>
      <w:t>3</w:t>
    </w:r>
    <w:r w:rsidRPr="00E124F1">
      <w:rPr>
        <w:rFonts w:ascii="Arial" w:hAnsi="Arial" w:cs="Arial"/>
        <w:i/>
        <w:noProof/>
        <w:color w:val="A6A6A6" w:themeColor="background1" w:themeShade="A6"/>
        <w:sz w:val="18"/>
        <w:szCs w:val="18"/>
      </w:rPr>
      <w:fldChar w:fldCharType="end"/>
    </w:r>
    <w:r>
      <w:rPr>
        <w:rFonts w:ascii="Arial" w:hAnsi="Arial" w:cs="Arial"/>
        <w:i/>
        <w:color w:val="A6A6A6" w:themeColor="background1" w:themeShade="A6"/>
        <w:sz w:val="18"/>
        <w:szCs w:val="18"/>
      </w:rPr>
      <w:tab/>
      <w:t xml:space="preserve">Date Reviewed: </w:t>
    </w:r>
    <w:r w:rsidR="00DB5100">
      <w:rPr>
        <w:rFonts w:ascii="Arial" w:hAnsi="Arial" w:cs="Arial"/>
        <w:i/>
        <w:color w:val="A6A6A6" w:themeColor="background1" w:themeShade="A6"/>
        <w:sz w:val="18"/>
        <w:szCs w:val="18"/>
      </w:rPr>
      <w:t>[</w:t>
    </w:r>
    <w:r w:rsidR="00C0337B">
      <w:rPr>
        <w:rFonts w:ascii="Arial" w:hAnsi="Arial" w:cs="Arial"/>
        <w:i/>
        <w:color w:val="A6A6A6" w:themeColor="background1" w:themeShade="A6"/>
        <w:sz w:val="18"/>
        <w:szCs w:val="18"/>
      </w:rPr>
      <w:t>July 2023</w:t>
    </w:r>
    <w:r w:rsidR="00DB5100">
      <w:rPr>
        <w:rFonts w:ascii="Arial" w:hAnsi="Arial" w:cs="Arial"/>
        <w:i/>
        <w:color w:val="A6A6A6" w:themeColor="background1" w:themeShade="A6"/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A9220" w14:textId="77777777" w:rsidR="0011178B" w:rsidRDefault="0011178B" w:rsidP="003B4EE8">
      <w:pPr>
        <w:spacing w:after="0" w:line="240" w:lineRule="auto"/>
      </w:pPr>
      <w:r>
        <w:separator/>
      </w:r>
    </w:p>
  </w:footnote>
  <w:footnote w:type="continuationSeparator" w:id="0">
    <w:p w14:paraId="0505ED3B" w14:textId="77777777" w:rsidR="0011178B" w:rsidRDefault="0011178B" w:rsidP="003B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1FBA4" w14:textId="4DA01A61" w:rsidR="00877D7E" w:rsidRPr="00AA7DDC" w:rsidRDefault="005A6C90" w:rsidP="008E6123">
    <w:pPr>
      <w:pStyle w:val="Header"/>
      <w:rPr>
        <w:rFonts w:ascii="Arial" w:hAnsi="Arial" w:cs="Arial"/>
        <w:b/>
        <w:color w:val="FFFFFF" w:themeColor="background1"/>
        <w:sz w:val="28"/>
        <w:szCs w:val="28"/>
      </w:rPr>
    </w:pPr>
    <w:r w:rsidRPr="005A6C90">
      <w:rPr>
        <w:rFonts w:ascii="Arial" w:hAnsi="Arial" w:cs="Arial"/>
        <w:b/>
        <w:noProof/>
        <w:color w:val="FFFFFF" w:themeColor="background1"/>
        <w:sz w:val="28"/>
        <w:szCs w:val="28"/>
        <w:lang w:eastAsia="en-AU"/>
      </w:rPr>
      <w:drawing>
        <wp:anchor distT="0" distB="0" distL="114300" distR="114300" simplePos="0" relativeHeight="251678208" behindDoc="0" locked="0" layoutInCell="1" allowOverlap="1" wp14:anchorId="55F43555" wp14:editId="73663999">
          <wp:simplePos x="0" y="0"/>
          <wp:positionH relativeFrom="page">
            <wp:posOffset>277246</wp:posOffset>
          </wp:positionH>
          <wp:positionV relativeFrom="paragraph">
            <wp:posOffset>-309245</wp:posOffset>
          </wp:positionV>
          <wp:extent cx="6898005" cy="688975"/>
          <wp:effectExtent l="0" t="0" r="0" b="0"/>
          <wp:wrapSquare wrapText="bothSides"/>
          <wp:docPr id="1" name="Picture 1" descr="V:\ComEngage\Marketing&amp;Comms\Graphic Design\_JOB BAGS\CURRENT JOBS\0343 - Headers for internal Templates\Graphics\0343 - Position descrip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ComEngage\Marketing&amp;Comms\Graphic Design\_JOB BAGS\CURRENT JOBS\0343 - Headers for internal Templates\Graphics\0343 - Position descript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800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7D7E" w:rsidRPr="00AA7DDC">
      <w:rPr>
        <w:rFonts w:ascii="Arial" w:hAnsi="Arial" w:cs="Arial"/>
        <w:b/>
        <w:color w:val="FFFFFF" w:themeColor="background1"/>
        <w:sz w:val="28"/>
        <w:szCs w:val="28"/>
      </w:rPr>
      <w:t xml:space="preserve">ION   </w:t>
    </w:r>
    <w:r w:rsidR="00877D7E" w:rsidRPr="00AA7DDC">
      <w:rPr>
        <w:rFonts w:ascii="Arial" w:hAnsi="Arial" w:cs="Arial"/>
        <w:b/>
        <w:color w:val="FFFFFF" w:themeColor="background1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55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C7F1E5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A4045F"/>
    <w:multiLevelType w:val="hybridMultilevel"/>
    <w:tmpl w:val="C74AF35C"/>
    <w:lvl w:ilvl="0" w:tplc="9F10CC38">
      <w:start w:val="1"/>
      <w:numFmt w:val="bullet"/>
      <w:lvlText w:val="»"/>
      <w:lvlJc w:val="left"/>
      <w:pPr>
        <w:ind w:left="1069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DB09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B095B9E"/>
    <w:multiLevelType w:val="hybridMultilevel"/>
    <w:tmpl w:val="F296F2C2"/>
    <w:lvl w:ilvl="0" w:tplc="9F10CC38">
      <w:start w:val="1"/>
      <w:numFmt w:val="bullet"/>
      <w:lvlText w:val="»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C03024"/>
    <w:multiLevelType w:val="hybridMultilevel"/>
    <w:tmpl w:val="21F4D5D6"/>
    <w:lvl w:ilvl="0" w:tplc="9F10CC38">
      <w:start w:val="1"/>
      <w:numFmt w:val="bullet"/>
      <w:lvlText w:val="»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2A0D0A"/>
    <w:multiLevelType w:val="hybridMultilevel"/>
    <w:tmpl w:val="5F3853F2"/>
    <w:lvl w:ilvl="0" w:tplc="9F10CC38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2803FD"/>
    <w:multiLevelType w:val="hybridMultilevel"/>
    <w:tmpl w:val="595A3188"/>
    <w:lvl w:ilvl="0" w:tplc="9F10CC38">
      <w:start w:val="1"/>
      <w:numFmt w:val="bullet"/>
      <w:lvlText w:val="»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BC6174"/>
    <w:multiLevelType w:val="hybridMultilevel"/>
    <w:tmpl w:val="DB525E20"/>
    <w:lvl w:ilvl="0" w:tplc="9F10CC38">
      <w:start w:val="1"/>
      <w:numFmt w:val="bullet"/>
      <w:lvlText w:val="»"/>
      <w:lvlJc w:val="left"/>
      <w:pPr>
        <w:ind w:left="1429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27221034">
    <w:abstractNumId w:val="3"/>
  </w:num>
  <w:num w:numId="2" w16cid:durableId="654797674">
    <w:abstractNumId w:val="2"/>
  </w:num>
  <w:num w:numId="3" w16cid:durableId="116535695">
    <w:abstractNumId w:val="7"/>
  </w:num>
  <w:num w:numId="4" w16cid:durableId="45183106">
    <w:abstractNumId w:val="5"/>
  </w:num>
  <w:num w:numId="5" w16cid:durableId="144785561">
    <w:abstractNumId w:val="4"/>
  </w:num>
  <w:num w:numId="6" w16cid:durableId="1152482873">
    <w:abstractNumId w:val="8"/>
  </w:num>
  <w:num w:numId="7" w16cid:durableId="254169040">
    <w:abstractNumId w:val="0"/>
  </w:num>
  <w:num w:numId="8" w16cid:durableId="663552010">
    <w:abstractNumId w:val="1"/>
  </w:num>
  <w:num w:numId="9" w16cid:durableId="186092608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E8"/>
    <w:rsid w:val="00001D62"/>
    <w:rsid w:val="00007D9F"/>
    <w:rsid w:val="00007FB3"/>
    <w:rsid w:val="00020600"/>
    <w:rsid w:val="0003540D"/>
    <w:rsid w:val="00041110"/>
    <w:rsid w:val="000552C1"/>
    <w:rsid w:val="000569B5"/>
    <w:rsid w:val="000602A5"/>
    <w:rsid w:val="000620CF"/>
    <w:rsid w:val="000743D7"/>
    <w:rsid w:val="0008136D"/>
    <w:rsid w:val="000952F8"/>
    <w:rsid w:val="000B21DF"/>
    <w:rsid w:val="000B346C"/>
    <w:rsid w:val="000B7B5E"/>
    <w:rsid w:val="000D3FBB"/>
    <w:rsid w:val="000D66DD"/>
    <w:rsid w:val="000E1653"/>
    <w:rsid w:val="000F4088"/>
    <w:rsid w:val="000F42FA"/>
    <w:rsid w:val="00103282"/>
    <w:rsid w:val="001038F8"/>
    <w:rsid w:val="001065D9"/>
    <w:rsid w:val="0011178B"/>
    <w:rsid w:val="00126A4E"/>
    <w:rsid w:val="00130FCE"/>
    <w:rsid w:val="00135611"/>
    <w:rsid w:val="00136AA7"/>
    <w:rsid w:val="00146942"/>
    <w:rsid w:val="0015089C"/>
    <w:rsid w:val="001674C6"/>
    <w:rsid w:val="00171077"/>
    <w:rsid w:val="0017765E"/>
    <w:rsid w:val="00177688"/>
    <w:rsid w:val="00180773"/>
    <w:rsid w:val="00194016"/>
    <w:rsid w:val="001B10E8"/>
    <w:rsid w:val="001B2EB7"/>
    <w:rsid w:val="001C1F33"/>
    <w:rsid w:val="001C5955"/>
    <w:rsid w:val="001D3E3D"/>
    <w:rsid w:val="001F63D1"/>
    <w:rsid w:val="002059C1"/>
    <w:rsid w:val="0020604A"/>
    <w:rsid w:val="00227896"/>
    <w:rsid w:val="00234352"/>
    <w:rsid w:val="00240036"/>
    <w:rsid w:val="00245558"/>
    <w:rsid w:val="00245DA3"/>
    <w:rsid w:val="00256866"/>
    <w:rsid w:val="00256EC0"/>
    <w:rsid w:val="002677AE"/>
    <w:rsid w:val="00271B80"/>
    <w:rsid w:val="0027225B"/>
    <w:rsid w:val="0027767E"/>
    <w:rsid w:val="00281B4D"/>
    <w:rsid w:val="002866E3"/>
    <w:rsid w:val="00296333"/>
    <w:rsid w:val="002A3D8B"/>
    <w:rsid w:val="002A7C9A"/>
    <w:rsid w:val="002B29C4"/>
    <w:rsid w:val="002C121A"/>
    <w:rsid w:val="002C37CA"/>
    <w:rsid w:val="002C465B"/>
    <w:rsid w:val="002D35A5"/>
    <w:rsid w:val="002E02C6"/>
    <w:rsid w:val="002E0F8A"/>
    <w:rsid w:val="002F5D25"/>
    <w:rsid w:val="003075C6"/>
    <w:rsid w:val="0031407A"/>
    <w:rsid w:val="003301C5"/>
    <w:rsid w:val="00342A4D"/>
    <w:rsid w:val="00345971"/>
    <w:rsid w:val="003464E0"/>
    <w:rsid w:val="0035214A"/>
    <w:rsid w:val="003571AA"/>
    <w:rsid w:val="00357C0D"/>
    <w:rsid w:val="0036102C"/>
    <w:rsid w:val="003728E5"/>
    <w:rsid w:val="0038330E"/>
    <w:rsid w:val="00384EC3"/>
    <w:rsid w:val="00393CA8"/>
    <w:rsid w:val="003972B0"/>
    <w:rsid w:val="003B1E89"/>
    <w:rsid w:val="003B429F"/>
    <w:rsid w:val="003B4EE8"/>
    <w:rsid w:val="003C13C5"/>
    <w:rsid w:val="003D48E1"/>
    <w:rsid w:val="003E4FF6"/>
    <w:rsid w:val="003F2593"/>
    <w:rsid w:val="00400467"/>
    <w:rsid w:val="00404B72"/>
    <w:rsid w:val="00411483"/>
    <w:rsid w:val="00413DA3"/>
    <w:rsid w:val="00416EFE"/>
    <w:rsid w:val="004249B2"/>
    <w:rsid w:val="00427C91"/>
    <w:rsid w:val="00453C01"/>
    <w:rsid w:val="00457246"/>
    <w:rsid w:val="00460D39"/>
    <w:rsid w:val="004955BB"/>
    <w:rsid w:val="004A4FEF"/>
    <w:rsid w:val="004A58C0"/>
    <w:rsid w:val="004B5CFD"/>
    <w:rsid w:val="004B7598"/>
    <w:rsid w:val="004C628E"/>
    <w:rsid w:val="004D7EC9"/>
    <w:rsid w:val="004E1FEE"/>
    <w:rsid w:val="004E429A"/>
    <w:rsid w:val="004F6215"/>
    <w:rsid w:val="005035E3"/>
    <w:rsid w:val="0050704C"/>
    <w:rsid w:val="005234AC"/>
    <w:rsid w:val="00525B75"/>
    <w:rsid w:val="00527760"/>
    <w:rsid w:val="0054568F"/>
    <w:rsid w:val="0054589D"/>
    <w:rsid w:val="00545DB8"/>
    <w:rsid w:val="00562A1E"/>
    <w:rsid w:val="005703A8"/>
    <w:rsid w:val="005729AE"/>
    <w:rsid w:val="0057424A"/>
    <w:rsid w:val="0059235E"/>
    <w:rsid w:val="0059476C"/>
    <w:rsid w:val="00596707"/>
    <w:rsid w:val="005A10A4"/>
    <w:rsid w:val="005A2235"/>
    <w:rsid w:val="005A5F8C"/>
    <w:rsid w:val="005A6C90"/>
    <w:rsid w:val="005C15DB"/>
    <w:rsid w:val="005C2E2F"/>
    <w:rsid w:val="005C7656"/>
    <w:rsid w:val="005D04CB"/>
    <w:rsid w:val="005E42FA"/>
    <w:rsid w:val="0060369A"/>
    <w:rsid w:val="00607409"/>
    <w:rsid w:val="00613118"/>
    <w:rsid w:val="00620459"/>
    <w:rsid w:val="00621AD2"/>
    <w:rsid w:val="00623720"/>
    <w:rsid w:val="0065063A"/>
    <w:rsid w:val="00657911"/>
    <w:rsid w:val="00661E8B"/>
    <w:rsid w:val="0069449F"/>
    <w:rsid w:val="006A19D7"/>
    <w:rsid w:val="006A5087"/>
    <w:rsid w:val="006B1D9A"/>
    <w:rsid w:val="006B5AFE"/>
    <w:rsid w:val="006B7001"/>
    <w:rsid w:val="006C0DDF"/>
    <w:rsid w:val="006E30C4"/>
    <w:rsid w:val="006E6BF0"/>
    <w:rsid w:val="00704C2B"/>
    <w:rsid w:val="00713A58"/>
    <w:rsid w:val="0075177E"/>
    <w:rsid w:val="00754090"/>
    <w:rsid w:val="0077310E"/>
    <w:rsid w:val="007736B9"/>
    <w:rsid w:val="007A4B92"/>
    <w:rsid w:val="007B0546"/>
    <w:rsid w:val="007C260D"/>
    <w:rsid w:val="007D6921"/>
    <w:rsid w:val="007D7897"/>
    <w:rsid w:val="007F6356"/>
    <w:rsid w:val="007F6381"/>
    <w:rsid w:val="007F7143"/>
    <w:rsid w:val="00805250"/>
    <w:rsid w:val="00817E50"/>
    <w:rsid w:val="00824489"/>
    <w:rsid w:val="008429F2"/>
    <w:rsid w:val="00844254"/>
    <w:rsid w:val="0085000B"/>
    <w:rsid w:val="00852FC6"/>
    <w:rsid w:val="00855C10"/>
    <w:rsid w:val="00855F70"/>
    <w:rsid w:val="00871BB4"/>
    <w:rsid w:val="00877D7E"/>
    <w:rsid w:val="00880803"/>
    <w:rsid w:val="00880A2E"/>
    <w:rsid w:val="00886CF6"/>
    <w:rsid w:val="00890177"/>
    <w:rsid w:val="00890BF2"/>
    <w:rsid w:val="008956AA"/>
    <w:rsid w:val="008A5CDD"/>
    <w:rsid w:val="008A7329"/>
    <w:rsid w:val="008B08E1"/>
    <w:rsid w:val="008C37E2"/>
    <w:rsid w:val="008D472F"/>
    <w:rsid w:val="008E6123"/>
    <w:rsid w:val="008F4855"/>
    <w:rsid w:val="008F4E0C"/>
    <w:rsid w:val="00902C6A"/>
    <w:rsid w:val="009062A3"/>
    <w:rsid w:val="009077BC"/>
    <w:rsid w:val="009143EE"/>
    <w:rsid w:val="009167AE"/>
    <w:rsid w:val="00925F65"/>
    <w:rsid w:val="00930CF1"/>
    <w:rsid w:val="00933605"/>
    <w:rsid w:val="0094439A"/>
    <w:rsid w:val="00944FB1"/>
    <w:rsid w:val="009562D1"/>
    <w:rsid w:val="00956A58"/>
    <w:rsid w:val="009675FF"/>
    <w:rsid w:val="00977EDA"/>
    <w:rsid w:val="00983FD7"/>
    <w:rsid w:val="00997CC9"/>
    <w:rsid w:val="009A0845"/>
    <w:rsid w:val="009A509D"/>
    <w:rsid w:val="009A776D"/>
    <w:rsid w:val="009C4C53"/>
    <w:rsid w:val="009D36DE"/>
    <w:rsid w:val="009D47FB"/>
    <w:rsid w:val="009E1C31"/>
    <w:rsid w:val="00A07322"/>
    <w:rsid w:val="00A1127B"/>
    <w:rsid w:val="00A113FA"/>
    <w:rsid w:val="00A12414"/>
    <w:rsid w:val="00A150B4"/>
    <w:rsid w:val="00A30196"/>
    <w:rsid w:val="00A36081"/>
    <w:rsid w:val="00A400B3"/>
    <w:rsid w:val="00A761FD"/>
    <w:rsid w:val="00A80A14"/>
    <w:rsid w:val="00A81485"/>
    <w:rsid w:val="00AA7DDC"/>
    <w:rsid w:val="00AD5B84"/>
    <w:rsid w:val="00AD67C7"/>
    <w:rsid w:val="00AE2F02"/>
    <w:rsid w:val="00AE5F38"/>
    <w:rsid w:val="00AE7F78"/>
    <w:rsid w:val="00AF71BA"/>
    <w:rsid w:val="00B04019"/>
    <w:rsid w:val="00B05C37"/>
    <w:rsid w:val="00B06248"/>
    <w:rsid w:val="00B224C8"/>
    <w:rsid w:val="00B24C93"/>
    <w:rsid w:val="00B36936"/>
    <w:rsid w:val="00B36E97"/>
    <w:rsid w:val="00B55C04"/>
    <w:rsid w:val="00B61398"/>
    <w:rsid w:val="00B6561B"/>
    <w:rsid w:val="00B86B1F"/>
    <w:rsid w:val="00B9383F"/>
    <w:rsid w:val="00B96FCA"/>
    <w:rsid w:val="00BA1A56"/>
    <w:rsid w:val="00BC2560"/>
    <w:rsid w:val="00BC4202"/>
    <w:rsid w:val="00BF094A"/>
    <w:rsid w:val="00C0337B"/>
    <w:rsid w:val="00C068E0"/>
    <w:rsid w:val="00C07485"/>
    <w:rsid w:val="00C1515A"/>
    <w:rsid w:val="00C3623F"/>
    <w:rsid w:val="00C36D72"/>
    <w:rsid w:val="00C5531C"/>
    <w:rsid w:val="00C55402"/>
    <w:rsid w:val="00C6649A"/>
    <w:rsid w:val="00C674D1"/>
    <w:rsid w:val="00C73DD3"/>
    <w:rsid w:val="00C810BC"/>
    <w:rsid w:val="00C87E03"/>
    <w:rsid w:val="00C916B8"/>
    <w:rsid w:val="00CA47C1"/>
    <w:rsid w:val="00CA74FD"/>
    <w:rsid w:val="00CC7A88"/>
    <w:rsid w:val="00CD190C"/>
    <w:rsid w:val="00CD3A0D"/>
    <w:rsid w:val="00CD5CA2"/>
    <w:rsid w:val="00D20057"/>
    <w:rsid w:val="00D22AA3"/>
    <w:rsid w:val="00D41240"/>
    <w:rsid w:val="00D454B7"/>
    <w:rsid w:val="00D46B80"/>
    <w:rsid w:val="00D521F8"/>
    <w:rsid w:val="00D6159D"/>
    <w:rsid w:val="00D94098"/>
    <w:rsid w:val="00DB5100"/>
    <w:rsid w:val="00DC22FE"/>
    <w:rsid w:val="00DC5326"/>
    <w:rsid w:val="00DD3859"/>
    <w:rsid w:val="00DE7B0E"/>
    <w:rsid w:val="00DF0862"/>
    <w:rsid w:val="00E04BB9"/>
    <w:rsid w:val="00E0696C"/>
    <w:rsid w:val="00E079D0"/>
    <w:rsid w:val="00E10593"/>
    <w:rsid w:val="00E124F1"/>
    <w:rsid w:val="00E2029E"/>
    <w:rsid w:val="00E4327E"/>
    <w:rsid w:val="00E47920"/>
    <w:rsid w:val="00E5013B"/>
    <w:rsid w:val="00E51C92"/>
    <w:rsid w:val="00E548AD"/>
    <w:rsid w:val="00E60530"/>
    <w:rsid w:val="00E61838"/>
    <w:rsid w:val="00E716E1"/>
    <w:rsid w:val="00E717CD"/>
    <w:rsid w:val="00E73682"/>
    <w:rsid w:val="00E769D0"/>
    <w:rsid w:val="00E8735C"/>
    <w:rsid w:val="00E904D8"/>
    <w:rsid w:val="00E915AD"/>
    <w:rsid w:val="00E92F1C"/>
    <w:rsid w:val="00EA2345"/>
    <w:rsid w:val="00EA5CEC"/>
    <w:rsid w:val="00EB5F57"/>
    <w:rsid w:val="00EC1E42"/>
    <w:rsid w:val="00EE00CB"/>
    <w:rsid w:val="00EE17F2"/>
    <w:rsid w:val="00EE3021"/>
    <w:rsid w:val="00EF1C33"/>
    <w:rsid w:val="00EF44A2"/>
    <w:rsid w:val="00F034EC"/>
    <w:rsid w:val="00F03739"/>
    <w:rsid w:val="00F145CD"/>
    <w:rsid w:val="00F26721"/>
    <w:rsid w:val="00F34ECA"/>
    <w:rsid w:val="00F4707F"/>
    <w:rsid w:val="00F522E1"/>
    <w:rsid w:val="00F53A50"/>
    <w:rsid w:val="00F60D3E"/>
    <w:rsid w:val="00F71589"/>
    <w:rsid w:val="00F737B4"/>
    <w:rsid w:val="00F7427A"/>
    <w:rsid w:val="00F836FC"/>
    <w:rsid w:val="00F87022"/>
    <w:rsid w:val="00F9224F"/>
    <w:rsid w:val="00F92E1D"/>
    <w:rsid w:val="00F97402"/>
    <w:rsid w:val="00FA6EBD"/>
    <w:rsid w:val="00FC25EB"/>
    <w:rsid w:val="00FC52DF"/>
    <w:rsid w:val="00FC5794"/>
    <w:rsid w:val="00FD74D1"/>
    <w:rsid w:val="00FE2595"/>
    <w:rsid w:val="00FE636E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626FB0"/>
  <w15:docId w15:val="{FA8411DE-56A8-4378-BC1B-AADC80FE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3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453C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qFormat/>
    <w:rsid w:val="00453C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4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B4EE8"/>
  </w:style>
  <w:style w:type="paragraph" w:styleId="Footer">
    <w:name w:val="footer"/>
    <w:basedOn w:val="Normal"/>
    <w:link w:val="FooterChar"/>
    <w:uiPriority w:val="99"/>
    <w:unhideWhenUsed/>
    <w:rsid w:val="003B4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EE8"/>
  </w:style>
  <w:style w:type="paragraph" w:styleId="BalloonText">
    <w:name w:val="Balloon Text"/>
    <w:basedOn w:val="Normal"/>
    <w:link w:val="BalloonTextChar"/>
    <w:uiPriority w:val="99"/>
    <w:semiHidden/>
    <w:unhideWhenUsed/>
    <w:rsid w:val="003B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E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42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53C01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453C0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453C0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453C01"/>
    <w:pPr>
      <w:tabs>
        <w:tab w:val="left" w:pos="-1416"/>
        <w:tab w:val="left" w:pos="-708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pacing w:after="0" w:line="240" w:lineRule="auto"/>
      <w:jc w:val="both"/>
    </w:pPr>
    <w:rPr>
      <w:rFonts w:ascii="CG Omega" w:eastAsia="Times New Roman" w:hAnsi="CG Omega" w:cs="Times New Roman"/>
      <w:sz w:val="24"/>
      <w:szCs w:val="20"/>
      <w:lang w:val="en-US" w:eastAsia="en-AU"/>
    </w:rPr>
  </w:style>
  <w:style w:type="character" w:customStyle="1" w:styleId="BodyTextChar">
    <w:name w:val="Body Text Char"/>
    <w:basedOn w:val="DefaultParagraphFont"/>
    <w:link w:val="BodyText"/>
    <w:rsid w:val="00453C01"/>
    <w:rPr>
      <w:rFonts w:ascii="CG Omega" w:eastAsia="Times New Roman" w:hAnsi="CG Omega" w:cs="Times New Roman"/>
      <w:sz w:val="24"/>
      <w:szCs w:val="20"/>
      <w:lang w:val="en-US" w:eastAsia="en-AU"/>
    </w:rPr>
  </w:style>
  <w:style w:type="paragraph" w:styleId="NoSpacing">
    <w:name w:val="No Spacing"/>
    <w:uiPriority w:val="1"/>
    <w:qFormat/>
    <w:rsid w:val="00453C0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5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2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52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2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6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9443-91BE-473D-846C-937A9994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696</Words>
  <Characters>4155</Characters>
  <Application>Microsoft Office Word</Application>
  <DocSecurity>0</DocSecurity>
  <Lines>106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Marketforce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Jarred Woodford</dc:creator>
  <cp:lastModifiedBy>Gabrielle Hinchliffe</cp:lastModifiedBy>
  <cp:revision>27</cp:revision>
  <cp:lastPrinted>2015-11-20T06:56:00Z</cp:lastPrinted>
  <dcterms:created xsi:type="dcterms:W3CDTF">2024-09-12T03:30:00Z</dcterms:created>
  <dcterms:modified xsi:type="dcterms:W3CDTF">2024-09-16T05:46:00Z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69115bb05b73967dadfd8d97d9304079525e1dfca6e1463cb3eee9d331223926</vt:lpwstr>
  </property>
  <property fmtid="{D5CDD505-2E9C-101B-9397-08002B2CF9AE}" pid="3" name="MSIP_Label_6c30c9ac-74a3-49fa-baa2-7bd745aa4b1d_ActionId">
    <vt:lpwstr>e0b580df-939c-4315-8353-91517644006e</vt:lpwstr>
  </property>
  <property fmtid="{D5CDD505-2E9C-101B-9397-08002B2CF9AE}" pid="4" name="MSIP_Label_6c30c9ac-74a3-49fa-baa2-7bd745aa4b1d_Name">
    <vt:lpwstr>CoV - Official - Sensitive</vt:lpwstr>
  </property>
  <property fmtid="{D5CDD505-2E9C-101B-9397-08002B2CF9AE}" pid="5" name="MSIP_Label_6c30c9ac-74a3-49fa-baa2-7bd745aa4b1d_SetDate">
    <vt:lpwstr>2023-08-21T07:45:20Z</vt:lpwstr>
  </property>
  <property fmtid="{D5CDD505-2E9C-101B-9397-08002B2CF9AE}" pid="6" name="MSIP_Label_6c30c9ac-74a3-49fa-baa2-7bd745aa4b1d_SiteId">
    <vt:lpwstr>3fa5afdf-64b1-401d-b217-770e86d487cd</vt:lpwstr>
  </property>
  <property fmtid="{D5CDD505-2E9C-101B-9397-08002B2CF9AE}" pid="7" name="MSIP_Label_6c30c9ac-74a3-49fa-baa2-7bd745aa4b1d_Enabled">
    <vt:lpwstr>True</vt:lpwstr>
  </property>
  <property fmtid="{D5CDD505-2E9C-101B-9397-08002B2CF9AE}" pid="8" name="MSIP_Label_6c30c9ac-74a3-49fa-baa2-7bd745aa4b1d_Removed">
    <vt:lpwstr>False</vt:lpwstr>
  </property>
  <property fmtid="{D5CDD505-2E9C-101B-9397-08002B2CF9AE}" pid="9" name="MSIP_Label_6c30c9ac-74a3-49fa-baa2-7bd745aa4b1d_Extended_MSFT_Method">
    <vt:lpwstr>Standard</vt:lpwstr>
  </property>
  <property fmtid="{D5CDD505-2E9C-101B-9397-08002B2CF9AE}" pid="10" name="Sensitivity">
    <vt:lpwstr>CoV - Official - Sensitive</vt:lpwstr>
  </property>
</Properties>
</file>